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5"/>
      </w:tblGrid>
      <w:tr w:rsidR="007E5880" w:rsidRPr="007E5880" w:rsidTr="007E5880"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3"/>
              <w:gridCol w:w="4324"/>
            </w:tblGrid>
            <w:tr w:rsidR="007E5880" w:rsidRPr="007E5880" w:rsidTr="00E017D7">
              <w:tc>
                <w:tcPr>
                  <w:tcW w:w="48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МИНИСТЕРСТВО ОБРАЗОВАНИЯ,  НАУКИ</w:t>
                  </w:r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  МОЛОДЕЖНОЙ  ПОЛИТИКИ</w:t>
                  </w:r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РЕСПУБЛИКИ  АЛТАЙ</w:t>
                  </w:r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ПРИКАЗ</w:t>
                  </w:r>
                </w:p>
              </w:tc>
              <w:tc>
                <w:tcPr>
                  <w:tcW w:w="43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АЛТАЙ РЕСПУБЛИКАНЫН-УРЕДУ,</w:t>
                  </w:r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БИЛИМ ЛЕ  </w:t>
                  </w:r>
                  <w:proofErr w:type="gramStart"/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J</w:t>
                  </w:r>
                  <w:proofErr w:type="gramEnd"/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АШОСКУРИМ</w:t>
                  </w:r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ПОЛИТИКАЛЫК МИНИСТЕРСТВОЗЫ</w:t>
                  </w:r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JAKA</w:t>
                  </w:r>
                  <w:proofErr w:type="gramStart"/>
                  <w:r w:rsidRPr="00E017D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16"/>
                      <w:szCs w:val="16"/>
                      <w:lang w:eastAsia="ru-RU"/>
                    </w:rPr>
                    <w:t>РУ</w:t>
                  </w:r>
                  <w:proofErr w:type="gramEnd"/>
                </w:p>
                <w:p w:rsidR="007E5880" w:rsidRPr="00E017D7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17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ind w:hanging="18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  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“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12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u w:val="single"/>
                <w:lang w:eastAsia="ru-RU"/>
              </w:rPr>
              <w:t>”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u w:val="single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ноября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u w:val="single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2012 г                                                          </w:t>
            </w:r>
            <w:r w:rsidR="00E017D7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val="en-US" w:eastAsia="ru-RU"/>
              </w:rPr>
              <w:t xml:space="preserve">                     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                                                №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u w:val="single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1855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   г. Горно-Алтайск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E017D7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val="en-US"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Об утверждении Положения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педагога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ind w:left="708" w:firstLine="702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В целях обеспечения проведения аттестации педагогических работников государственных и муниципальных образовательных учреждений </w:t>
            </w:r>
            <w:proofErr w:type="spellStart"/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и к а 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ы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в а 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ю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ind w:left="708" w:firstLine="702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1. Утвердить Положение о 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педагога (согласно приложению).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ind w:left="708" w:firstLine="70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исполнением настоящего приказа возложить на 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Салбашеву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Г.Н., заместителя Министра.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 И.о. Министра                                                   О.М. Бондаренко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Меркетова</w:t>
            </w:r>
            <w:proofErr w:type="spellEnd"/>
            <w:r w:rsidR="00224F59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 xml:space="preserve"> 2-25 97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ind w:right="84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Утверждено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Приказом Министерства образования,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науки и молодёжной политики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Республики Алтай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 «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12 »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u w:val="single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ноября 2012 г. №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u w:val="single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u w:val="single"/>
                <w:lang w:eastAsia="ru-RU"/>
              </w:rPr>
              <w:t>1855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ПОЛОЖЕНИЕ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О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П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ОРТФОЛИО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ПЕДАГОГА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38" w:hanging="1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I.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Общие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положения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8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Настоящее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Положение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регулирует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требования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педагогических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работников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государственных и муниципальных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(далее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Портфолио),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как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способу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фиксации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предъявления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различных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материалов,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документов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свидетельств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достижений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работника.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это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инструмент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профессионально-личностного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роста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педагога.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служит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инструментом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для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внешней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экспертизы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ее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результатов.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обеспечивает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возможность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рефлексии,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служит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средством,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поддерживающим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рост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II.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Цель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задачи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pacing w:val="-2"/>
                <w:sz w:val="20"/>
                <w:szCs w:val="20"/>
                <w:lang w:eastAsia="ru-RU"/>
              </w:rPr>
              <w:t>Портфолио</w:t>
            </w:r>
            <w:proofErr w:type="spellEnd"/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36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Цель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–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значимых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обеспечение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мониторинга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роста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36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Задачи: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36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оценить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уровень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качество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его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деятельности;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36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провести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самооценку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педагогических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работников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государственных и муниципальных образовательных учреждений.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36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III.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Структура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Портфолио</w:t>
            </w:r>
            <w:proofErr w:type="spellEnd"/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85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представляет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собой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папку-накопитель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собранных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документов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материалов,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свидетельствующих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уровне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его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результатах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практической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(учебной,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воспитательной,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социальной,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творческой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др.)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последние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3-5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лет.</w:t>
            </w:r>
            <w:proofErr w:type="gramEnd"/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76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Структура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содержания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включает: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1.Титульный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лист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(образец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прилагается).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2.Общие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сведения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(образец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прилагается).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3.Самоанализ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4. Приложения.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IV.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Содержание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самоанализа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-19" w:firstLine="581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–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это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аналитическое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обследование,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которое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показывает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динамику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достижений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его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рост,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динамику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достижений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обучающихся.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-19" w:firstLine="581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Структура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включает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себя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разделы,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количество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наименование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которых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зависит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показателей,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указанных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для каждой категории педагогических работников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(формы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прилагаются)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603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V.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Оценка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Портфолио</w:t>
            </w:r>
            <w:proofErr w:type="spellEnd"/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55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оценивается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баллах.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Максимальная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оценка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100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баллов.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Квалификационная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определятся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следующей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шкале: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55-77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баллов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первая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квалификационная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категория;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lastRenderedPageBreak/>
              <w:t>78-100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баллов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высшая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квалификационная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категория.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hanging="4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hanging="4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IV.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Требования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к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Портфолио</w:t>
            </w:r>
            <w:proofErr w:type="spellEnd"/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наполняется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документами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другими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материалами,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отражающими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достижения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работника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его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эффективный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профессионально-общественный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опыт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количественных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или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качественных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параметрах,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позволяющих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сделать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экспертное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заключение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ходе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pacing w:val="3"/>
                <w:sz w:val="20"/>
                <w:szCs w:val="20"/>
                <w:lang w:eastAsia="ru-RU"/>
              </w:rPr>
              <w:t>аттестации.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Основанием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выбора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предъявления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показателей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для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являются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требования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аттестации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достижения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обучающихся.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-13" w:firstLine="536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экспертизу,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должно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соответствовать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следующим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требованиям: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22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параметры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текста: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размер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бумаги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</w:t>
            </w: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4</w:t>
            </w:r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(210×297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мм);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поля: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верхнее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1,5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нижнее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1,5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левое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2,5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правое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1,5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  <w:proofErr w:type="gramEnd"/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переплет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0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ориентация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страницы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книжная;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шрифт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русифицированный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Times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New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Roman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;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кегль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(размер)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шрифта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14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красная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строка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–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см;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межстрочный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интервал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–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полуторный;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выравнивание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ширине;</w:t>
            </w:r>
          </w:p>
          <w:p w:rsidR="007E5880" w:rsidRPr="007E5880" w:rsidRDefault="007E5880" w:rsidP="00E017D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стиль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текста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-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обычный.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55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Копии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вложенные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быть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заверены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руководителем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или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уполномоченным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лицом.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55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оформляется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бумажном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носителе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предъявляется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председателю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аттестационной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 позднее, чем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неделю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начала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аттестационного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периода.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Важной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составляющей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являются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приложения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(материалы,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представленные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бумажном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носителе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виде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отзывов,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справок,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отчетов,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анкет,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таблиц,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копий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приказов,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грамот,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дипломов,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сертификатов,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свидетельств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т.п.,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заверенных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руководителем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учреждения).</w:t>
            </w:r>
            <w:proofErr w:type="gramEnd"/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55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тексте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обязательны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ссылки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приложения,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которые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быть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пронумерованы.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имеет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право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разместить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разработки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(сценарии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уроков,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внеклассных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занятий,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учебные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програмы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т.п.),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творческие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работы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обучающихся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электронном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(персональном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сайте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или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сайте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образовательного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учреждения,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органов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управления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образованием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т.д.).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этом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случае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обязательно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указывается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адрес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сайта,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или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гиперссылка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представленный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Объем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текста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самоанализа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составляет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более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14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менее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6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страниц,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общий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объем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зависит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от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количества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представленных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документов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материалов,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должен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превышать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30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страниц.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firstLine="54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C922E4" w:rsidRDefault="00C922E4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</w:p>
          <w:p w:rsidR="00C922E4" w:rsidRDefault="00C922E4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</w:p>
          <w:p w:rsidR="00C922E4" w:rsidRDefault="00C922E4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</w:p>
          <w:p w:rsidR="00C922E4" w:rsidRDefault="00C922E4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</w:p>
          <w:p w:rsidR="00C922E4" w:rsidRDefault="00C922E4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</w:p>
          <w:p w:rsidR="00C922E4" w:rsidRDefault="00C922E4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</w:p>
          <w:p w:rsidR="00C922E4" w:rsidRPr="00C922E4" w:rsidRDefault="00C922E4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val="en-US" w:eastAsia="ru-RU"/>
              </w:rPr>
            </w:pP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660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6600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lastRenderedPageBreak/>
              <w:t>Приложения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к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Положению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proofErr w:type="spellStart"/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педагога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Образец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титульного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листа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45"/>
            </w:tblGrid>
            <w:tr w:rsidR="007E5880" w:rsidRPr="007E5880" w:rsidTr="00C922E4">
              <w:trPr>
                <w:trHeight w:val="13315"/>
              </w:trPr>
              <w:tc>
                <w:tcPr>
                  <w:tcW w:w="9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color w:val="464646"/>
                      <w:sz w:val="20"/>
                      <w:szCs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Уставу)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Портфолио</w:t>
                  </w:r>
                  <w:proofErr w:type="spell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профессиональной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деятельности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фамилия,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отчество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родительном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падеже)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______________________________________________________________________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преподаваемого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учителя,</w:t>
                  </w:r>
                  <w:proofErr w:type="gram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Населенный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пункт,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Образец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ОБЩИЕ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СВЕДЕНИЯ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О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ПЕДАГОГЕ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812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Место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812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фотографии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812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3х4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91"/>
              <w:gridCol w:w="254"/>
            </w:tblGrid>
            <w:tr w:rsidR="007E5880" w:rsidRPr="007E5880">
              <w:tc>
                <w:tcPr>
                  <w:tcW w:w="48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45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рождения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учебногозаведения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пециальность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образованию,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окончания(при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нескольких,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все)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которой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проходит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аттестацию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должности  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учреждении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Сведения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предыдущей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(категория,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датаприсвоения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Награды,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звания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Контактные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телефоны: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рабочий,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домашний,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сотовый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e-mail</w:t>
                  </w:r>
                  <w:proofErr w:type="spellEnd"/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48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страница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насайте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45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 w:type="page"/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Образцы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экспертных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заключений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учителя-предметника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(указывается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преподаваемый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предмет,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9"/>
              <w:gridCol w:w="4471"/>
              <w:gridCol w:w="644"/>
              <w:gridCol w:w="791"/>
            </w:tblGrid>
            <w:tr w:rsidR="007E5880" w:rsidRPr="007E5880">
              <w:tc>
                <w:tcPr>
                  <w:tcW w:w="19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ортфолио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оличествобалов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баллов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  <w:proofErr w:type="spellEnd"/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Высокиеучебные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результатыобучения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ихпозитивной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динамикеза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три-пятьлет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знаний»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запоследние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04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воВсероссийских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олимпиадах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всероссийский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международный уровень (4б)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0-10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(проектов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сследований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(наличиеграмот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вподготовке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552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Высокиерезультатывнеурочнойдеятельностиобучающихся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поучебному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балла)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занимающихся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вкружках,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секциях,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клубах,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факультативах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уководство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которых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аттестующийсяпедагог.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Качество участия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внеурочныемероприятия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победителей и призеровконкурсов,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турниров,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оревнований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всероссийский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(4б)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0-10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692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Созданиеучителем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дляприобретенияобучающимисяпозитивногосоциального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ученическогосамоуправления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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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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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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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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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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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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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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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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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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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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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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9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(помощьпожилым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людям,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инвалидам,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детям-сиротам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7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социальных программах,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,ф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орумах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территории,улучшение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обчающихся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местнымивластными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целью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иныхпроблем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социума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344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Обеспечениевысокого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качестваорганизацииобразовательногопроцесса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основеэффективногоиспользованиясовременныхобразовательныхтехнологий,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томчислеинформационныхтехнологий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проектных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сследовательских,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развивающих,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проблемных,разноуровневых,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ТРИЗ,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 модульного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сотрудничестве,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ИКТ,ЭОР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технологий(далее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ирезультативность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60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образовательныхресурсов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(приобретенных,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авторских),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фиксациии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онтрольно-измерительных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6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отслеживаниерезультативности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системамониторинга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756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Обоснованность,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уместность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подтвержденная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илисправкой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проведенному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педагогическомуэксперименту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3147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Наличиесобственнойметодическойсистемы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,а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пробированной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(мах.20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выступлений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научно-практическихконференциях,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семинарах),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отражающих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отдельныеэлементы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изданияхразных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76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вформе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(учебного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монографии)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илидиссертационного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распространениюсобственного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мастер-классов,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выставок,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проведениязанятий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(урока)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через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(персональный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форум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идр.):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                     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                          (3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0-8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последователей,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т.е.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коллег,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активноиспользующих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1980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Обеспечениенепрерывностисобственногопрофессиональногообразования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(последнее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–н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суказанием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программповышения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семинарах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урсах,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76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федеральныхпрофессиональных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аспирантуре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докторантуре)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периодаттестации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звания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198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2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Аккуратность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эстетичность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Технологичность.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Структуризация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лаконичностьвсех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письменных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пояснений</w:t>
                  </w:r>
                </w:p>
              </w:tc>
              <w:tc>
                <w:tcPr>
                  <w:tcW w:w="162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0-5</w:t>
                  </w:r>
                </w:p>
              </w:tc>
              <w:tc>
                <w:tcPr>
                  <w:tcW w:w="126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right="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Выводы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___________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382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382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  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firstLine="585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педагогического работника дошкольного образовательного учреждения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(должность,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6"/>
              <w:gridCol w:w="5165"/>
              <w:gridCol w:w="568"/>
              <w:gridCol w:w="691"/>
            </w:tblGrid>
            <w:tr w:rsidR="007E5880" w:rsidRPr="007E5880">
              <w:tc>
                <w:tcPr>
                  <w:tcW w:w="24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ортфолио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оличество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баллов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баллов</w:t>
                  </w:r>
                </w:p>
              </w:tc>
            </w:tr>
            <w:tr w:rsidR="007E5880" w:rsidRPr="007E5880">
              <w:trPr>
                <w:trHeight w:val="3423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результатыобучения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воспитаниядошкольников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припозитивной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запоследние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освоения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детьми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основнойобщеобразовательной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последние3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выпиской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изпротокола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педагогического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совета,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завереннойруководителем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 педагогической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схемы,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графики,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диаграммы,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таблицы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икомментарии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ним),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используемыхдиагностических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методик)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адаптация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выпускников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детскогосада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(подтверждаетсясводными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данными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результатам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освоенияпрограммы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класса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выпускников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детскогосада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итогам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учебного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года,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завереннымиучителем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начальной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школы)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3423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 работы по сохранению и укреплению здоровья детей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10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Положительная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здоровьядетей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года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выпиской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изаналитических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отчетов,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справкой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итогахдиагностических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исследований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указаниемконкретных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технологий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етодик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приемов,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применяемыхвоспитателем,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также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диагностикирезультативности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применения, заверенными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руководителем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сохранения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укрепленияздоровья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воспитанников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организацииобразовательного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ДОУ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разработкамимероприятий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областей «Здоровье»,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«Физическая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культура»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,«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Безопасность»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(размещенных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сайте),копиями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календарных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планов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 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образовательном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процессездоровьесберегающих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технологий,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методик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иприемов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оздоровления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детей)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595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Организацияпедагогическойдеятельности</w:t>
                  </w:r>
                  <w:proofErr w:type="spell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учетом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индивидуальныхособенностейвоспитанников</w:t>
                  </w:r>
                  <w:proofErr w:type="spell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15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методик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личностноориентированного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справкой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указаниемконкретных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методик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личностно-ориентированного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взаимодействия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рименяемых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воспитателем,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такжедиагностики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результативности)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397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коррекционно-развивающих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программ,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сособыми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потребностями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хваченных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коррекционно-развивающимсопровождением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рамках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интегрированногоили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инклюзивного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воспитания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копией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лицензии,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справкой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одоле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нуждающихся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ввышеперечисленных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программах,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заверенныхруководителем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 дополнительного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копией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программы,справкой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доле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воспитанников,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охваченныхданной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программой,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руководителемДОУ)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595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работывоспитателя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повзаимодействию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ссоциумом</w:t>
                  </w:r>
                  <w:proofErr w:type="spell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15 баллов)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Вовлечение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образовательныйпроцесс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выписками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изпротоколов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родительских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собраний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детскогосада,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заверенных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руководителем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етодическими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повзаимодействию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семьей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(размещенных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насайте)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т.д.)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43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общественнымиорганизациями: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библиотека,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музей,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пожарнаячасть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выписками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изприказов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протоколовпедагогических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Советов,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плановработы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фото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(неболее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шт.)</w:t>
                  </w:r>
                  <w:proofErr w:type="gramEnd"/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материалами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,у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казывающими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оценку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деятельностипедагога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(отзывы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родителей,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общественныхорганизаций))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24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воспитанников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конкурсныхмероприятияххудожественно-эстетическойпатриотической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,э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кологической,краеведческойнаправленности,конкурсных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спортивныхмероприятиях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5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Официально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зафиксированные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достижениявоспитанников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мероприятияхразличного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дипломов,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грамот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ертификатов,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приказов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официальныхдокументов)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595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высокогокачества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организацииобразовательного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процессана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эффективногоиспользования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современныхобразовательныхтехнологий,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числеинформационныхтехнологий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15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образовательныхтехнологий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методическимиразработками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размещенных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насайте),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отражающими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владение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современнымиобразовательными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технологиями,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том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числеинформационными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технологиями)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31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образовательныхтехнологий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разработкойпроектов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(педагога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детей)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тражающих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владение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педагогомсовременными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образовательнымитехнологиями)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использованияобразовательных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(подтверждаетсяанализом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разработок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педагога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тражающих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владение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современнымиобразовательными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технологиями,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том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числе информационными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технологиями)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982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развитиепедагога.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методическойсистемы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воспитателя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,а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пробированной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10 баллов)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2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настоящейаттестации)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  (72 часа)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повышенияквалификации</w:t>
                  </w:r>
                  <w:proofErr w:type="spell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наличием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копииудостоверения,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свидетельства,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сертификата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оповышении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квалификации)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Трансляция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обобщенного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собственногопедагогического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наличием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копий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публикацийстатей,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пособий,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рекомендацийи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материалов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муниципальном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еспубликанском,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российском,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международномуровнях,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том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числе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через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Интернет(электронные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ссылки)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3699"/>
              </w:trPr>
              <w:tc>
                <w:tcPr>
                  <w:tcW w:w="240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Распространениесобственногопедагогического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 18 баллов)</w:t>
                  </w: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распространениюсобственного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формерегулярных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мастер-классов,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семинаров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роведения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лекций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занятий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настажировочных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площадках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курсов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повышенияквалификации,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объединений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ит.д.)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методическимиматериалами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(размещенных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сайте),приказами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руководителей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ДОУ,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 программ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мероприятий,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писем,сертификатов)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04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вмуниципальных,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имеждународных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  <w:proofErr w:type="gram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копиями: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изприказов,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сертификатов,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дипломов,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грамот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ит.д.)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экспертных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;ж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конкурсов;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лабораторий;тьюторство,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методическимиобъединениями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(подтверждается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приказов,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копиямиположений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указаниемсостава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жюри;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выпиской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из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протоколовзаседаний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объединений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иэкспертных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групп;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планом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работыобъединения,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сертификатами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т.д.)</w:t>
                  </w:r>
                </w:p>
              </w:tc>
              <w:tc>
                <w:tcPr>
                  <w:tcW w:w="164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5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Выводы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___________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382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382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  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 подпись                         Ф.И.О.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firstLine="585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Экспертное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 педагогического работника системы профессионального образования  (НПО, СПО)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(должность,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94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9"/>
              <w:gridCol w:w="4472"/>
              <w:gridCol w:w="635"/>
              <w:gridCol w:w="779"/>
            </w:tblGrid>
            <w:tr w:rsidR="007E5880" w:rsidRPr="007E5880">
              <w:tc>
                <w:tcPr>
                  <w:tcW w:w="2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ортфолио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оличествобалов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0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Максимальноеколичествобаллов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  <w:proofErr w:type="spellEnd"/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Высокиеучебные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результатыобучения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ихпозитивной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динамикеза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три-пятьлет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обученностиобучающихся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знаний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»о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7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(проектов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сследований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принимавших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впредметных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результато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высокиедостижения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Высокиерезультатывнеурочнойдеятельностиобучающихся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поучебному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балла)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занимающихсяв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кружках,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секциях,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клубах,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факультативах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,р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уководство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которых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аттестующийсяпедагог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внеурочныемероприятия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занявших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призовые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наконкурсах,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соревнованиях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разногоуровня,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успешно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выполнивших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направлению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деятельности):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Принимавших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уровень(1б)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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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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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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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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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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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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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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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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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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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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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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lang w:eastAsia="ru-RU"/>
                    </w:rPr>
                    <w:t>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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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</w:t>
                  </w:r>
                  <w:r w:rsidRPr="007E5880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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Занявших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-муниципальный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уровень(2б)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-региональный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-всероссийский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(6б)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-международный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(8б)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0-20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47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Созданиеучителем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дляприобретенияобучающимисяпозитивногосоциального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 группе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студенческогосамоуправления</w:t>
                  </w:r>
                  <w:proofErr w:type="spellEnd"/>
                  <w:proofErr w:type="gramEnd"/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какпомощи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пожилым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людям,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инвалидам,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детям-сиротами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наблагоустройство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улучшение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качестваокружающей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обчающихся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сместными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властными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целью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решениятех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социума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619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Обеспечениевысокого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качестваорганизацииобразовательногопроцесса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основеэффективногоиспользованиясовременныхобразовательныхтехнологий,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томчислеинформационныхтехнологий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проектных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сследовательских,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развивающих,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проблемных,разноуровневых,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ТРИЗ,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средствобучения,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модульного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всотрудничестве,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ЭОР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современныхобразовательных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(далее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вобразовательном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цифровыхобразовательных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ресурсов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(приобретенных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,а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вторских),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учебныхдостижений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контрольно-измерительных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отслеживаниерезультативности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системамониторинга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ЗСТ)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767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Наличиесобственнойметодическойсистемы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педагога),апробированной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(мах.20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ыступлений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конференциях,семинарах,),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отражающих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разныхуровней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вформе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(учебного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монографии)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илидиссертационного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32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распространениюсобственного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 мастер-классов,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накурсах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черезИнтернет: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уровня(1б)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имеждународного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0-8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последователей,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т.е.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коллег,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активноиспользующих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200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Обеспечениенепрерывностисобственногопрофессиональногообразования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ранее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настоящейаттестации)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инаименований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7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научно-практическихсеминарах,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научно-практическихсеминаров,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ифедеральных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аспирантуре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докторантуре)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впериод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,з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20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Аккуратность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эстетичность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Технологичность.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Структуризация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илаконичность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письменных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Выводы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результатам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экспертная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группа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пришла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заключению,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что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набрал____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баллов,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таким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образом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c</w:t>
            </w:r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оответствует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категории._______________________________________________________________________________________________________________________________________________________________________________________________________________________________________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lastRenderedPageBreak/>
              <w:t>Дата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«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»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20    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г.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             подпись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              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382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_______________/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    </w:t>
            </w:r>
          </w:p>
          <w:p w:rsid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   Ф.И.О</w:t>
            </w:r>
          </w:p>
          <w:p w:rsidR="00EA2C5D" w:rsidRDefault="00EA2C5D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</w:p>
          <w:p w:rsidR="00EA2C5D" w:rsidRDefault="00EA2C5D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val="en-US" w:eastAsia="ru-RU"/>
              </w:rPr>
            </w:pPr>
          </w:p>
          <w:p w:rsidR="00EA2C5D" w:rsidRPr="00EA2C5D" w:rsidRDefault="00EA2C5D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val="en-US" w:eastAsia="ru-RU"/>
              </w:rPr>
            </w:pP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педагогического работника системы дополнительного образования детей, педагога-организатора, воспитателя пришкольного интерната и ГПД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  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(должность,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91"/>
              <w:gridCol w:w="5443"/>
              <w:gridCol w:w="687"/>
              <w:gridCol w:w="844"/>
            </w:tblGrid>
            <w:tr w:rsidR="007E5880" w:rsidRPr="007E5880">
              <w:tc>
                <w:tcPr>
                  <w:tcW w:w="27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портфолио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оличество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Максимальноеколичествобаллов</w:t>
                  </w:r>
                  <w:proofErr w:type="spellEnd"/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  <w:proofErr w:type="spellEnd"/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учебно-воспитательные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результатывоспитания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позитивнойдинамике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три-пятьлет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запоследние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процентах)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ринимающих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разныхуровней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воспитательном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(проектов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сследований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учебно-воспитательныхрезультатов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высокиедостижения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767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результатывнеурочной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учебномупредмету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балла)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занимающихся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вкружках,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секциях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клубах,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факультативах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т.д.,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руководствокоторых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осуществляет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аттестующийся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(рецензия))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0-10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внеурочныемероприятия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занявших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призовые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наконкурсах,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олимпиадах,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соревнованияхразного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успешно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выполнивших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направлению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деятельности):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уровень(4б)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(6б)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всероссийский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(8б)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(10б)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0-10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педагогомусловий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приобретенияобучающимися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позитивногосоциального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Взаимопомощь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ученическом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коллективе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рамках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группы),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(ОУ,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УДОД)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ученического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группе)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каникулярной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оздоровительной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работы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(для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педагоговдополнительного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образования)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группы),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(ОУ)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каникулярнойоздоровительной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(для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педагогов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дополнительного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образования)</w:t>
                  </w:r>
                  <w:proofErr w:type="gramEnd"/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ученическогосамоуправления</w:t>
                  </w:r>
                  <w:proofErr w:type="spellEnd"/>
                  <w:proofErr w:type="gramEnd"/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какпомощи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пожилым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людям,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инвалидам,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детям-сиротам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благоустройствотерритории,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улучшение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окружающей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среды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обчающихся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местнымивластными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целью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иныхпроблем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социума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Наличие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системы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работы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  <w:lang w:eastAsia="ru-RU"/>
                    </w:rPr>
                    <w:t>родителями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619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Обеспечениевысокого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организацииучебно-воспитательного процесса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основеэффективного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использованиясовременных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учебно-воспитательных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информационныхтехнологий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(мах.20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проектных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сследовательских,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развивающих,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проблемных,разноуровневых,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ТРИЗ,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 модульного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сотрудничестве,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ИКТ,ЭОР,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(ЗСТ)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современныхобразовательных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(далее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вобразовательном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цифровыхобразовательных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ресурсов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(приобретенных,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авторских)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етодов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оценивания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достиженийсредствами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контрольно-измерительных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отслеживаниерезультативности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системымониторинга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воспитательной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деятельности.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Обоснованность,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уместность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(подтверждается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илисправкой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проведенному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эксперименту)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767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апробированной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ыступлений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конференциях,семинарах,),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отражающих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различногоуровня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60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формеобъемной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(учебного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методическихрекомендаций,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монографии)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диссертационногоисследования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314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собственногопедагогического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мастер-классов,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семинаров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,п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роведения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через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федерального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международногоуровня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последователей,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т.е.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коллег,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активноиспользующих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2747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Обеспечениенепрерывности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собственногопрофессиональногообразования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(мах.12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(последнее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неранее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повышенияквалификации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семинарах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урсах,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федеральныхпрофессиональных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0-4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аспирантуре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докторантуре)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периодаттестации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звания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274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Культура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Аккуратность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эстетичность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Технологичность.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Структуризация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лаконичность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всехписьменных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пояснений</w:t>
                  </w:r>
                </w:p>
              </w:tc>
              <w:tc>
                <w:tcPr>
                  <w:tcW w:w="116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Выводы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                  ___________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  /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382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_______________/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  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                                                 подпись                         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464646"/>
                <w:sz w:val="20"/>
                <w:szCs w:val="20"/>
                <w:lang w:eastAsia="ru-RU"/>
              </w:rPr>
              <w:lastRenderedPageBreak/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оценки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портфолио,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профессиональной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компетентности,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результативности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деятельности педагога-психолога, социального педагога, учителя-логопеда, учителя-дефектолога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(указывается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должность,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образовательное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учреждение)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(Ф.И.О.)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proofErr w:type="gramStart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аттестующегося</w:t>
            </w:r>
            <w:proofErr w:type="gramEnd"/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квалификационную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категорию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59"/>
              <w:gridCol w:w="4482"/>
              <w:gridCol w:w="645"/>
              <w:gridCol w:w="779"/>
            </w:tblGrid>
            <w:tr w:rsidR="007E5880" w:rsidRPr="007E5880">
              <w:tc>
                <w:tcPr>
                  <w:tcW w:w="19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(критерии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ортфолио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(мах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оличествобалов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Аттестационные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Максимальноеколичество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баллов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Набранноеаттестуемымколичествобаллов</w:t>
                  </w:r>
                  <w:proofErr w:type="spellEnd"/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Высокиерезультаты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реализации воспитательных и развивающих программ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ихпозитивной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динамикеза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три-пятьлет</w:t>
                  </w:r>
                  <w:proofErr w:type="spell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личностной,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экологической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,т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рудовой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(профессиональной)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здоровьесберегающейкультуры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воспитанников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(характер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изменения)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психолого-педагогической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нравственной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атмосферы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вобразовательном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(группе,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классе,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виндивидуальной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детско-родительских отношений и степени включенности родителей (законных представителей) в образовательной и воспитательный процесс</w:t>
                  </w:r>
                  <w:proofErr w:type="gramEnd"/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 количества и качества индивидуальной и групповой  коррекционно-развивающей работы педагога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0-6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творческих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предмету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(проектов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сследований,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выставки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подделок,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рисунков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Высокиерезультаты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деятельности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 с педагогическим коллективом, родителями, общественностью по своему направлению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 w:hanging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балла)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аттестуемого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спедагогами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социально-педагогической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ипсихологическом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сопровождении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воспитанников)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Позитивная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динамика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аттестуемого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сродителями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коррекционно-развивающей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всоциализации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(воспитанников)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признание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работы педагог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достижения)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215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Созданиеучителем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дляприобретенияобучающимисяпозитивногосоциального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ind w:left="-1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 (воспитанников)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органахученического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05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социальных программах,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акциях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,ф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орумах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направленных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социализацию детей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сообщества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местнымивластными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целью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иныхпроблем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социума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319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Обеспечениевысокого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качестваорганизацииобразовательногопроцесса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основеэффективногоиспользованиясовременныхобразовательныхтехнологий,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томчислеинформационныхтехнологий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проектных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,и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сследовательских,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развивающих,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проблемных,разноуровневых,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ТРИЗ,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компьютерных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 модульного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сотрудничестве,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ЭОРи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(далее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–СОТ)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диагностической и коррекционной работе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ирезультативность</w:t>
                  </w:r>
                  <w:proofErr w:type="spellEnd"/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76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цифровых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образовательныхресурсов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(приобретенных,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авторских),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фиксации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иоценивания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достижений  в работе  (со взрослыми, детьми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)с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редствами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контрольно-измерительных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материалов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93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отслеживаниерезультативности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мониторинга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Обоснованность,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уместность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результативностьиспользования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подтвержденная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описанием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илисправкой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проведенному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педагогическому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эксперименту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767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Наличиесобственнойметодическойсистемы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педагога),апробированной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впрофессиональномсообществе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(мах.20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научно-методических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публикаций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выступлений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еминарах),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отражающих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педагога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изданиях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различногоуровня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системы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формеобъемной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публикации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(учебного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методическихрекомендаций,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монографии)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диссертационногоисследования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259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Систематическая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распространению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собственногопедагогического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мастер-классов,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семинаров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етодических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выставок,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(урока)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накурсах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квалификации),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черезИнтернет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(персональный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сайт,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форум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др.):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                     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                            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(3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международный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уровни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б)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0-8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последователей,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т.е.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коллег,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пометодической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данного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активноиспользующих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отдельные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элементы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0-2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1491"/>
              </w:trPr>
              <w:tc>
                <w:tcPr>
                  <w:tcW w:w="1959" w:type="dxa"/>
                  <w:vMerge w:val="restart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Раздел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Обеспечениенепрерывностисобственногопрофессиональногообразования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(мах.10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Своевременное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(последнее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неранее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настоящей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аттестации)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указаниемколичества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часов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повышенияквалификации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научно-практических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семинарах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урсах,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тренингах,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конференциях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rHeight w:val="663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федеральныхпрофессиональных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конкурсах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0-3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0" w:type="auto"/>
                  <w:vMerge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аспирантуре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докторантуре)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периодаттестации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ученой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степени,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звания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0-1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c>
                <w:tcPr>
                  <w:tcW w:w="195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(мах.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баллов)</w:t>
                  </w:r>
                </w:p>
              </w:tc>
              <w:tc>
                <w:tcPr>
                  <w:tcW w:w="51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Аккуратность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эстетичность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оформления.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Технологичность.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00" w:lineRule="atLeast"/>
                    <w:ind w:left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Структуризация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материалов,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лаконичность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всехписьменных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пояснений</w:t>
                  </w:r>
                </w:p>
              </w:tc>
              <w:tc>
                <w:tcPr>
                  <w:tcW w:w="177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0-5</w:t>
                  </w:r>
                </w:p>
              </w:tc>
              <w:tc>
                <w:tcPr>
                  <w:tcW w:w="146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709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Выводы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заключение: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Дата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Председатель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Члены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экспертной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комиссии:                                     ___________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/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_________________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подпись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Ф.И.О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after="0" w:line="200" w:lineRule="atLeast"/>
              <w:ind w:left="3828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_______________/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______________     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</w:t>
            </w:r>
            <w:r w:rsidRPr="007E5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i/>
                <w:iCs/>
                <w:color w:val="464646"/>
                <w:sz w:val="20"/>
                <w:szCs w:val="20"/>
                <w:lang w:eastAsia="ru-RU"/>
              </w:rPr>
              <w:t>   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 подпись        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00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br w:type="page"/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Критерии и показатели при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аттестации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на квалификационные категории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педагогических работников образовательных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учреждений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дополнительного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образования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lang w:eastAsia="ru-RU"/>
              </w:rPr>
              <w:t> </w:t>
            </w: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 детей </w:t>
            </w:r>
          </w:p>
          <w:p w:rsidR="007E5880" w:rsidRPr="007E5880" w:rsidRDefault="007E5880" w:rsidP="00E017D7">
            <w:pPr>
              <w:shd w:val="clear" w:color="auto" w:fill="FFFFFF" w:themeFill="background1"/>
              <w:spacing w:before="75" w:after="75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  <w:r w:rsidRPr="007E5880">
              <w:rPr>
                <w:rFonts w:ascii="Times New Roman" w:eastAsia="Times New Roman" w:hAnsi="Times New Roman" w:cs="Times New Roman"/>
                <w:color w:val="464646"/>
                <w:sz w:val="20"/>
                <w:szCs w:val="20"/>
                <w:lang w:eastAsia="ru-RU"/>
              </w:rPr>
              <w:t>по должности « методист »</w:t>
            </w:r>
          </w:p>
          <w:tbl>
            <w:tblPr>
              <w:tblW w:w="11175" w:type="dxa"/>
              <w:tblCellSpacing w:w="0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82"/>
              <w:gridCol w:w="9693"/>
            </w:tblGrid>
            <w:tr w:rsidR="007E5880" w:rsidRPr="007E5880" w:rsidTr="00833A55">
              <w:trPr>
                <w:tblCellSpacing w:w="0" w:type="dxa"/>
              </w:trPr>
              <w:tc>
                <w:tcPr>
                  <w:tcW w:w="14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color w:val="464646"/>
                      <w:sz w:val="20"/>
                      <w:szCs w:val="20"/>
                      <w:lang w:eastAsia="ru-RU"/>
                    </w:rPr>
                    <w:t> </w:t>
                  </w: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96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ind w:left="-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7E5880" w:rsidRPr="007E5880" w:rsidTr="00833A55">
              <w:trPr>
                <w:tblCellSpacing w:w="0" w:type="dxa"/>
              </w:trPr>
              <w:tc>
                <w:tcPr>
                  <w:tcW w:w="14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Фамилия имя отчество</w:t>
                  </w:r>
                </w:p>
              </w:tc>
            </w:tr>
            <w:tr w:rsidR="007E5880" w:rsidRPr="007E5880" w:rsidTr="00833A55">
              <w:trPr>
                <w:tblCellSpacing w:w="0" w:type="dxa"/>
              </w:trPr>
              <w:tc>
                <w:tcPr>
                  <w:tcW w:w="14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100" w:beforeAutospacing="1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Образование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,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какое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учреждение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закончил, год окончания</w:t>
                  </w:r>
                </w:p>
              </w:tc>
            </w:tr>
            <w:tr w:rsidR="007E5880" w:rsidRPr="007E5880" w:rsidTr="00833A55">
              <w:trPr>
                <w:tblCellSpacing w:w="0" w:type="dxa"/>
              </w:trPr>
              <w:tc>
                <w:tcPr>
                  <w:tcW w:w="14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4"/>
                    </w:numPr>
                    <w:shd w:val="clear" w:color="auto" w:fill="FFFFFF" w:themeFill="background1"/>
                    <w:spacing w:before="100" w:beforeAutospacing="1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 (полное наименование учреждения)</w:t>
                  </w:r>
                </w:p>
              </w:tc>
            </w:tr>
            <w:tr w:rsidR="007E5880" w:rsidRPr="007E5880" w:rsidTr="00833A55">
              <w:trPr>
                <w:tblCellSpacing w:w="0" w:type="dxa"/>
              </w:trPr>
              <w:tc>
                <w:tcPr>
                  <w:tcW w:w="14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5"/>
                    </w:numPr>
                    <w:shd w:val="clear" w:color="auto" w:fill="FFFFFF" w:themeFill="background1"/>
                    <w:spacing w:before="100" w:beforeAutospacing="1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 (преподаваемый предмет)</w:t>
                  </w:r>
                </w:p>
              </w:tc>
            </w:tr>
            <w:tr w:rsidR="007E5880" w:rsidRPr="007E5880" w:rsidTr="00833A55">
              <w:trPr>
                <w:tblCellSpacing w:w="0" w:type="dxa"/>
              </w:trPr>
              <w:tc>
                <w:tcPr>
                  <w:tcW w:w="14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6"/>
                    </w:numPr>
                    <w:shd w:val="clear" w:color="auto" w:fill="FFFFFF" w:themeFill="background1"/>
                    <w:spacing w:before="100" w:beforeAutospacing="1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 педагогической работы</w:t>
                  </w:r>
                </w:p>
              </w:tc>
            </w:tr>
            <w:tr w:rsidR="007E5880" w:rsidRPr="007E5880" w:rsidTr="00833A55">
              <w:trPr>
                <w:tblCellSpacing w:w="0" w:type="dxa"/>
              </w:trPr>
              <w:tc>
                <w:tcPr>
                  <w:tcW w:w="14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7"/>
                    </w:numPr>
                    <w:shd w:val="clear" w:color="auto" w:fill="FFFFFF" w:themeFill="background1"/>
                    <w:spacing w:before="100" w:beforeAutospacing="1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Стаж в данной должности</w:t>
                  </w:r>
                </w:p>
              </w:tc>
            </w:tr>
            <w:tr w:rsidR="007E5880" w:rsidRPr="007E5880" w:rsidTr="00833A55">
              <w:trPr>
                <w:tblCellSpacing w:w="0" w:type="dxa"/>
              </w:trPr>
              <w:tc>
                <w:tcPr>
                  <w:tcW w:w="14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8"/>
                    </w:numPr>
                    <w:shd w:val="clear" w:color="auto" w:fill="FFFFFF" w:themeFill="background1"/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96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квалификационной категории, дата присвоения</w:t>
                  </w:r>
                </w:p>
              </w:tc>
            </w:tr>
          </w:tbl>
          <w:tbl>
            <w:tblPr>
              <w:tblpPr w:leftFromText="45" w:rightFromText="45" w:vertAnchor="text"/>
              <w:tblW w:w="14925" w:type="dxa"/>
              <w:tblCellSpacing w:w="0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2"/>
              <w:gridCol w:w="1014"/>
              <w:gridCol w:w="1139"/>
              <w:gridCol w:w="1563"/>
              <w:gridCol w:w="812"/>
              <w:gridCol w:w="953"/>
              <w:gridCol w:w="537"/>
              <w:gridCol w:w="379"/>
              <w:gridCol w:w="250"/>
              <w:gridCol w:w="573"/>
              <w:gridCol w:w="336"/>
              <w:gridCol w:w="250"/>
              <w:gridCol w:w="817"/>
            </w:tblGrid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  <w:r w:rsidRPr="007E5880">
                    <w:rPr>
                      <w:rFonts w:ascii="Calibri" w:eastAsia="Times New Roman" w:hAnsi="Calibri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proofErr w:type="gramStart"/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Подтверждающие документы</w:t>
                  </w:r>
                </w:p>
              </w:tc>
              <w:tc>
                <w:tcPr>
                  <w:tcW w:w="1794" w:type="dxa"/>
                  <w:gridSpan w:val="2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7717" w:type="dxa"/>
                  <w:gridSpan w:val="8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баллов по каждому показателю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81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I.</w:t>
                  </w:r>
                </w:p>
              </w:tc>
              <w:tc>
                <w:tcPr>
                  <w:tcW w:w="14106" w:type="dxa"/>
                  <w:gridSpan w:val="1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Владение современными образовательными технологиями и методиками и эффективное использование их в практической деятельности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информационно-коммуникационных технологий в деятельности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240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Справка, заверенная руководителем учреждения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,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которой отражены используемые в деятельности электронные программы и методические материалы, материалы, расположенные методистом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сайте, частота обновления сайта.</w:t>
                  </w:r>
                </w:p>
              </w:tc>
              <w:tc>
                <w:tcPr>
                  <w:tcW w:w="12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3680" w:type="dxa"/>
                  <w:gridSpan w:val="5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компьютера на уровне пользователя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Владеет ИКТ, использует: интернет, электронные материалы, программы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Владеет ИКТ, использует: интернет, электронные материалы, программы, работает в локальной сети, а так же активно размещает материал на сайте ОУ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9"/>
                    </w:numPr>
                    <w:shd w:val="clear" w:color="auto" w:fill="FFFFFF" w:themeFill="background1"/>
                    <w:spacing w:before="100" w:beforeAutospacing="1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Систематическое использование методов активной коммуникации (дискуссия, диспут) и других СОТ (совреме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нных образовательных технологий) в методической деятельности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Справка, заверенная руководителем учреждения по итогам посещения мероприятий, рекомендации методиче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ского совета, методического объединения</w:t>
                  </w:r>
                </w:p>
              </w:tc>
              <w:tc>
                <w:tcPr>
                  <w:tcW w:w="12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ОУ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240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240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240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80" w:type="dxa"/>
                  <w:gridSpan w:val="5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методики технологий при проведении методических объединений, методических Советов, семинаров, мероприятий по повышению профессионального мастерства педагогов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Активное использование технологий и методов в проведении методических объединений,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методических Советов, семинаров, мероприятий по повышению профессионального мастерства педагогов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Систематическое использование технологий и методов в проведении методических объединений, методиче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ских Советов, семинаров, мероприятий по повышению профессионального мастерства педагогов.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положительной динамики проводимых мероприятий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numPr>
                      <w:ilvl w:val="0"/>
                      <w:numId w:val="10"/>
                    </w:numPr>
                    <w:shd w:val="clear" w:color="auto" w:fill="FFFFFF" w:themeFill="background1"/>
                    <w:spacing w:before="100" w:beforeAutospacing="1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проектно-исследовательской или опытно-экспериментальной деятельности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Приказ об участии, документы, подтверждающие результаты</w:t>
                  </w:r>
                </w:p>
              </w:tc>
              <w:tc>
                <w:tcPr>
                  <w:tcW w:w="12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3680" w:type="dxa"/>
                  <w:gridSpan w:val="5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уровне ОУ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муниципальном уровне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региональном, всероссийском уровнях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II.</w:t>
                  </w:r>
                </w:p>
              </w:tc>
              <w:tc>
                <w:tcPr>
                  <w:tcW w:w="14106" w:type="dxa"/>
                  <w:gridSpan w:val="1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Личный вклад в повышение качества воспитательно-образовательного процесса ОУ ДОД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методических публикаций (в т.ч. докладов на научно-практических конференциях, семинарах,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очной и заочной формах, в т.ч. через Интернет)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Сертификаты участника, перечень публикаций в соответствии с требованиями, заверенный директором</w:t>
                  </w:r>
                </w:p>
              </w:tc>
              <w:tc>
                <w:tcPr>
                  <w:tcW w:w="2684" w:type="dxa"/>
                  <w:gridSpan w:val="3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ОУ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и всероссийском уровнях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наличии 2х и более публикаций на муниципальном, региональном или всероссийском уровнях +1 балл (но не более 3)</w:t>
                  </w:r>
                  <w:proofErr w:type="gramEnd"/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Последовательное изложение собственной методической системы в форме публикаций (методического пособия, методических разработок, методических рекомендаций, и др.)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Титульный лист программы, методической разработки или </w:t>
                  </w:r>
                  <w:proofErr w:type="spellStart"/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интернет-публикации</w:t>
                  </w:r>
                  <w:proofErr w:type="spellEnd"/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отзывом (рецензией). Титульный лист и страница «содержание» сборника, в котором помещена публикация</w:t>
                  </w:r>
                </w:p>
              </w:tc>
              <w:tc>
                <w:tcPr>
                  <w:tcW w:w="2684" w:type="dxa"/>
                  <w:gridSpan w:val="3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ОУ,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ИПКиППРО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уровне ОУ</w:t>
                  </w:r>
                </w:p>
              </w:tc>
              <w:tc>
                <w:tcPr>
                  <w:tcW w:w="2323" w:type="dxa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3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и всероссийском уровнях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Авторские программы и методические разработки должны иметь рецензию или отзывы на муниципальном или региональном уровне.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Организация работы базовых, стажерских площадок, ГМО, РМО,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МО, проведение открытых мероприятий (семинаров, мастер-классов, методических объединений</w:t>
                  </w:r>
                  <w:proofErr w:type="gramEnd"/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Программы, планы работы площадок, планов выступлений, планов-конспекто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 мероприятий, мастер-классов, заверенные руководителем, по форме: дата, тема выступления (мастер-класса), мероприятие, в рамках которого имело место данное выступление</w:t>
                  </w:r>
                  <w:proofErr w:type="gramEnd"/>
                </w:p>
              </w:tc>
              <w:tc>
                <w:tcPr>
                  <w:tcW w:w="2684" w:type="dxa"/>
                  <w:gridSpan w:val="3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ОУ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 уровне ОУ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240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240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ind w:firstLine="70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23" w:type="dxa"/>
                  <w:gridSpan w:val="4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муниципальном уровне</w:t>
                  </w:r>
                </w:p>
              </w:tc>
              <w:tc>
                <w:tcPr>
                  <w:tcW w:w="23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на 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региональном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всероссийском</w:t>
                  </w:r>
                  <w:r w:rsidRPr="007E5880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уровнях</w:t>
                  </w:r>
                  <w:proofErr w:type="spellEnd"/>
                </w:p>
              </w:tc>
            </w:tr>
            <w:tr w:rsidR="007E5880" w:rsidRPr="007E5880">
              <w:trPr>
                <w:trHeight w:val="3131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наличии 2х и более выступлений, мастер-классов на муниципальном, региональном или всероссийском уровнях +1 балл (но не более 3).</w:t>
                  </w:r>
                  <w:proofErr w:type="gramEnd"/>
                </w:p>
              </w:tc>
            </w:tr>
            <w:tr w:rsidR="007E5880" w:rsidRPr="007E5880">
              <w:trPr>
                <w:trHeight w:val="2040"/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Профессиональная активность методиста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: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участие в работе комиссий, жюри конкурсов; руководство МО, ВТК; проведение педагогической практики студентов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Копии приказов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 образования,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науки и молодежной политики РА, муниципальные органы управления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образованием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,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уровне ОУ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муниципальном уровне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на региональном уровне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39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Деятельность методиста :  участие в разработ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ке локальных и нормативных документов, учебного плана, программы развития учреждения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и.т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2202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Копии приказов о включении в состав группы разработч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иков</w:t>
                  </w:r>
                </w:p>
              </w:tc>
              <w:tc>
                <w:tcPr>
                  <w:tcW w:w="2684" w:type="dxa"/>
                  <w:gridSpan w:val="3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ОУ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27" w:type="dxa"/>
                  <w:gridSpan w:val="7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методиста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разработке документов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принимал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участие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Принимал участие, имеются в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наличии некоторые документы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 из перечисленных)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Систематическое участие,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имеются в наличии различные документы, имеющие положительную рецензию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методиста в профессиональных конкурсах различной направленности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Грамоты, благодарности, выписки из приказов.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образования,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науки и молодежной политики РА,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муниципальные органы управления образованием, 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Победы в конкурсах на уровне ОУ и участие 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муниципальных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Победы в конкурсах муниципального уровня и участие 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региональных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Победы в конкурсах регионального уровня и участие на всероссийском уровне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Поощрения педагога в </w:t>
                  </w: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межаттестационный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период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Грамоты, благодарности, выписки из приказов.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 образования, науки и молодежной политики РА, муниципальные органы управления образованием, 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Имеет поощрения на уровне образовательного учреждения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Имеет поощрения муниципального уровня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Имеет поощрения регионального, всероссийского уровней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диплома, справки об обучении в магистратуре, аспирантуре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 в ВУЗе по профилю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образование, обучение в магистратуре, аспирантуре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Повышение квалификации,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профессиональная переподготовка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Удостоверения, дипломы, сертифик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аты. Справка о заочном обучении (указать ВУЗ, факультет, специальность)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правка об обучении в аспирантуре (указать ВУЗ, специальность).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ИПКиППРО</w:t>
                  </w:r>
                  <w:proofErr w:type="spell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РА, ВУЗ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Проблемно-ориентирован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ные семинары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Краткосрочные курсы в сумме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составляющие 100 и более часов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Длительные курсы (более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108 часов) или обучение на курсах профессиональной переподготовки, или заочное обучение в ВУЗе по профилю, или обучение в аспирантуре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III</w:t>
                  </w:r>
                </w:p>
              </w:tc>
              <w:tc>
                <w:tcPr>
                  <w:tcW w:w="14106" w:type="dxa"/>
                  <w:gridSpan w:val="1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Стабильные результаты деятельности педагогических работников УДОД и показатели динамики их достижений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Состояние удовлетворенности педагогических работников организацией методической работы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Анкетирование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 удовлетворены состоянием методической работы в ОУ, но вносят предложения по улучшению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7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 удовлетворены состоянием методической работы в ОУ, наличие подтвержденных результатов</w:t>
                  </w:r>
                </w:p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 полностью удовлетворены состоянием методической работы в ОУ, наличие положительных результатов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Определение и наличие единой методической темы в УДОД в соответствии с поставленными 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целью и задачами в образовательной деятельности</w:t>
                  </w:r>
                  <w:proofErr w:type="gramEnd"/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Аналитические справки по итогам работы, подтверждение руководителя УДОД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Отсутствует работа по данному направлению деятельности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ведется, имеются положительные результаты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проводится в системе, имеются оптимально высокие результаты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программ, отражающих систему работы по повышению профессиональной компетентности педагогических работников УДОД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 имеются, но реализуются эпизодически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 имеются, реализуются полностью, подтверждаются положительные результаты</w:t>
                  </w:r>
                </w:p>
              </w:tc>
              <w:tc>
                <w:tcPr>
                  <w:tcW w:w="2422" w:type="dxa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Программы имеются, реализуются полностью, подтверждаются высокие результаты</w:t>
                  </w:r>
                </w:p>
              </w:tc>
            </w:tr>
            <w:tr w:rsidR="007E5880" w:rsidRPr="007E5880">
              <w:trPr>
                <w:tblCellSpacing w:w="0" w:type="dxa"/>
              </w:trPr>
              <w:tc>
                <w:tcPr>
                  <w:tcW w:w="81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39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Результативность участия педагогов учреждения, подготовленных данным методистом</w:t>
                  </w:r>
                  <w:proofErr w:type="gramStart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,</w:t>
                  </w:r>
                  <w:proofErr w:type="gramEnd"/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профессиональных конкурсах различной направленности</w:t>
                  </w:r>
                </w:p>
              </w:tc>
              <w:tc>
                <w:tcPr>
                  <w:tcW w:w="220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Грамоты, благодарности, выписки из приказов.</w:t>
                  </w:r>
                </w:p>
              </w:tc>
              <w:tc>
                <w:tcPr>
                  <w:tcW w:w="2684" w:type="dxa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before="75" w:after="115" w:line="24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Министерство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7E58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образования, науки и молодежной политики РА, муниципальные органы управления образованием, ОУ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880" w:rsidRPr="007E5880" w:rsidRDefault="007E5880" w:rsidP="00E017D7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5880" w:rsidRPr="007E5880" w:rsidRDefault="007E5880" w:rsidP="00E017D7">
            <w:pPr>
              <w:shd w:val="clear" w:color="auto" w:fill="FFFFFF" w:themeFill="background1"/>
              <w:spacing w:after="0" w:line="273" w:lineRule="atLeast"/>
              <w:rPr>
                <w:rFonts w:ascii="Times New Roman" w:eastAsia="Times New Roman" w:hAnsi="Times New Roman" w:cs="Times New Roman"/>
                <w:color w:val="464646"/>
                <w:sz w:val="21"/>
                <w:szCs w:val="21"/>
                <w:lang w:eastAsia="ru-RU"/>
              </w:rPr>
            </w:pPr>
          </w:p>
        </w:tc>
      </w:tr>
    </w:tbl>
    <w:p w:rsidR="009E5EE9" w:rsidRDefault="009E5EE9" w:rsidP="00E017D7">
      <w:pPr>
        <w:shd w:val="clear" w:color="auto" w:fill="FFFFFF" w:themeFill="background1"/>
      </w:pPr>
    </w:p>
    <w:sectPr w:rsidR="009E5EE9" w:rsidSect="009E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365"/>
    <w:multiLevelType w:val="multilevel"/>
    <w:tmpl w:val="3350F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67F5A"/>
    <w:multiLevelType w:val="multilevel"/>
    <w:tmpl w:val="F0545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57B10"/>
    <w:multiLevelType w:val="multilevel"/>
    <w:tmpl w:val="EE2E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B4576"/>
    <w:multiLevelType w:val="multilevel"/>
    <w:tmpl w:val="0E34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82355"/>
    <w:multiLevelType w:val="multilevel"/>
    <w:tmpl w:val="6BFC2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01856"/>
    <w:multiLevelType w:val="multilevel"/>
    <w:tmpl w:val="BA7A5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93EAF"/>
    <w:multiLevelType w:val="multilevel"/>
    <w:tmpl w:val="DBAC0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94836"/>
    <w:multiLevelType w:val="multilevel"/>
    <w:tmpl w:val="F69A0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B7399"/>
    <w:multiLevelType w:val="multilevel"/>
    <w:tmpl w:val="EC287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7557F"/>
    <w:multiLevelType w:val="multilevel"/>
    <w:tmpl w:val="5D5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880"/>
    <w:rsid w:val="001563FD"/>
    <w:rsid w:val="00224F59"/>
    <w:rsid w:val="00764A10"/>
    <w:rsid w:val="007E5880"/>
    <w:rsid w:val="00833A55"/>
    <w:rsid w:val="009E5EE9"/>
    <w:rsid w:val="00BC6BC3"/>
    <w:rsid w:val="00C922E4"/>
    <w:rsid w:val="00DA48E3"/>
    <w:rsid w:val="00E017D7"/>
    <w:rsid w:val="00E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880"/>
  </w:style>
  <w:style w:type="character" w:styleId="a4">
    <w:name w:val="Hyperlink"/>
    <w:basedOn w:val="a0"/>
    <w:uiPriority w:val="99"/>
    <w:semiHidden/>
    <w:unhideWhenUsed/>
    <w:rsid w:val="007E58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588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658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7374</Words>
  <Characters>42038</Characters>
  <Application>Microsoft Office Word</Application>
  <DocSecurity>0</DocSecurity>
  <Lines>350</Lines>
  <Paragraphs>98</Paragraphs>
  <ScaleCrop>false</ScaleCrop>
  <Company>Microsoft</Company>
  <LinksUpToDate>false</LinksUpToDate>
  <CharactersWithSpaces>49314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2015-08-10T04:20:00Z</dcterms:created>
  <dcterms:modified xsi:type="dcterms:W3CDTF">2015-08-10T08:12:00Z</dcterms:modified>
</cp:coreProperties>
</file>