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 образования</w:t>
      </w:r>
    </w:p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«Турочакский район»</w:t>
      </w:r>
    </w:p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____________Н.С.Черепанова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217     от 25.08  2017.</w:t>
      </w:r>
    </w:p>
    <w:p w:rsidR="000C381C" w:rsidRDefault="000C381C" w:rsidP="00AC6F58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План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работы</w:t>
      </w:r>
    </w:p>
    <w:p w:rsidR="000C381C" w:rsidRDefault="000C381C" w:rsidP="000C381C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 xml:space="preserve">Отдела  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образования</w:t>
      </w:r>
    </w:p>
    <w:p w:rsidR="000C381C" w:rsidRDefault="000C381C" w:rsidP="000C381C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Администрации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муниципального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образования</w:t>
      </w:r>
    </w:p>
    <w:p w:rsidR="000C381C" w:rsidRDefault="000C381C" w:rsidP="000C381C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Турочакский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район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»</w:t>
      </w:r>
    </w:p>
    <w:p w:rsidR="000C381C" w:rsidRDefault="000C381C" w:rsidP="000C381C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20</w:t>
      </w:r>
      <w:r>
        <w:rPr>
          <w:rFonts w:ascii="Times New Roman" w:eastAsia="Times New Roman" w:hAnsi="Times New Roman" w:cs="Arial"/>
          <w:b/>
          <w:bCs/>
          <w:sz w:val="72"/>
          <w:szCs w:val="32"/>
          <w:lang w:eastAsia="ru-RU"/>
        </w:rPr>
        <w:t>17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-20</w:t>
      </w:r>
      <w:r>
        <w:rPr>
          <w:rFonts w:ascii="Times New Roman" w:eastAsia="Times New Roman" w:hAnsi="Times New Roman" w:cs="Arial"/>
          <w:b/>
          <w:bCs/>
          <w:sz w:val="72"/>
          <w:szCs w:val="32"/>
          <w:lang w:eastAsia="ru-RU"/>
        </w:rPr>
        <w:t>18</w:t>
      </w:r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уч</w:t>
      </w:r>
      <w:proofErr w:type="gramStart"/>
      <w:r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од</w:t>
      </w:r>
      <w:proofErr w:type="spellEnd"/>
    </w:p>
    <w:p w:rsidR="000C381C" w:rsidRDefault="000C381C" w:rsidP="000C381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72"/>
          <w:szCs w:val="32"/>
          <w:lang w:eastAsia="ru-RU"/>
        </w:rPr>
      </w:pPr>
    </w:p>
    <w:p w:rsidR="000C381C" w:rsidRDefault="000C381C" w:rsidP="000C381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0C381C" w:rsidRDefault="000C381C" w:rsidP="000C3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Одобрено:</w:t>
      </w:r>
    </w:p>
    <w:p w:rsidR="000C381C" w:rsidRDefault="000C381C" w:rsidP="000C38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совещания директоров</w:t>
      </w:r>
    </w:p>
    <w:p w:rsidR="000C381C" w:rsidRDefault="000C381C" w:rsidP="000C3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  24 .08.2017г</w:t>
      </w:r>
    </w:p>
    <w:p w:rsidR="000C381C" w:rsidRDefault="000C381C" w:rsidP="000C381C"/>
    <w:p w:rsidR="000C381C" w:rsidRDefault="000C381C" w:rsidP="000C381C"/>
    <w:p w:rsidR="000C381C" w:rsidRDefault="000C381C" w:rsidP="000C381C"/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</w:p>
    <w:p w:rsidR="00622D50" w:rsidRPr="00622D50" w:rsidRDefault="00622D50" w:rsidP="00622D50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Задачи  системы образования Турочакского района</w:t>
      </w:r>
    </w:p>
    <w:p w:rsidR="00622D50" w:rsidRPr="00622D50" w:rsidRDefault="00622D50" w:rsidP="00622D50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на 2017-2018 учебный год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Продолжить работу по реализации Указов Президента Российской Федерации В.В. Путина. С этой целью: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- обеспечить достижение целевых показателей;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 - постоянно вести  мониторинг целевых индикаторов реализации мероприятий по дальнейшему развитию системы дошкольного образования Турочакского  района.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Продолжить</w:t>
      </w:r>
      <w:proofErr w:type="gramStart"/>
      <w:r w:rsidRPr="00622D50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-реализацию мер по развитию кадрового потенциала.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С этой целью: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-создать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Особое внимание уделить повышению профессионального уровня учителей истории, обществознания, математики, подготовке учителей начальных классов к работе в условиях  ФГОС ОВЗ, вновь прибывших, вышедших на работу после длительных  перерывов в работе;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 привлекать   в ОУ молодых специалистов и сохранять  </w:t>
      </w:r>
      <w:proofErr w:type="spellStart"/>
      <w:r w:rsidRPr="00622D50">
        <w:rPr>
          <w:rFonts w:ascii="Times New Roman" w:hAnsi="Times New Roman"/>
          <w:sz w:val="32"/>
          <w:szCs w:val="32"/>
        </w:rPr>
        <w:t>кадрововый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  потенциал;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  осуществлять дополнительное образование педагогических кадров, не имеющих педагогического образования, а также совмещающих преподавание предмета не по профилю своей подготовки;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lastRenderedPageBreak/>
        <w:t xml:space="preserve">-совершенствовать систему оценки и стимулирования труда педагога с учетом перехода образовательных учреждений на эффективный контракт;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 проводить  мероприятий, направленные на повышение престижа профессии педагога.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Работать над выполнением  мероприятий, направленных на повышение эффективности функционирования образовательной сети района.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 с этой целью: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-обеспечить 100%-ную доступность дошкольного образования для каждого ребенка в возрасте от  полутора  до семи лет;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 -продолжить создание системы организационно-управленческого и методического обеспечения по  сопровождению федерального государственного образовательного стандарта дошкольного образования в ДОУ;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 утвердить и реализовать муниципальный план организационно-методического сопровождения реализации ФГОС начального общего и основного общего образования в 2017- 2018 учебном году;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-совершенствовать методическое сопровождение и мониторинг введения и реализации ФГОС НОО </w:t>
      </w:r>
      <w:proofErr w:type="gramStart"/>
      <w:r w:rsidRPr="00622D50">
        <w:rPr>
          <w:rFonts w:ascii="Times New Roman" w:hAnsi="Times New Roman"/>
          <w:sz w:val="32"/>
          <w:szCs w:val="32"/>
        </w:rPr>
        <w:t>и ООО</w:t>
      </w:r>
      <w:proofErr w:type="gramEnd"/>
      <w:r w:rsidRPr="00622D50">
        <w:rPr>
          <w:rFonts w:ascii="Times New Roman" w:hAnsi="Times New Roman"/>
          <w:sz w:val="32"/>
          <w:szCs w:val="32"/>
        </w:rPr>
        <w:t xml:space="preserve"> в общеобразовательных организациях района;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-развивать  сеть школ, реализующих инновационные программы для отработки новых технологий и содержания обучения и воспитания;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-повысить эффективность использования сети Интернет и имеющегося учебно-лабораторного оборудования при реализации ФГОС общего образования;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 -обеспечить организационно-методическое и технологическое сопровождение независимой оценки качества работы организаций, оказывающих образовательные услуги;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-увеличить  эффективность использования результатов государственного контроля и надзора в сфере образования, независимой оценки качества образования   для принятия управленческих решений на уровне отдела  образования  и образовательных организаций.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Совершенствовать  условия  </w:t>
      </w:r>
      <w:proofErr w:type="spellStart"/>
      <w:r w:rsidRPr="00622D50">
        <w:rPr>
          <w:rFonts w:ascii="Times New Roman" w:hAnsi="Times New Roman"/>
          <w:sz w:val="32"/>
          <w:szCs w:val="32"/>
        </w:rPr>
        <w:t>нормативно-подушевого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  финансирования реализации дополнительных общеобразовательных программ.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Продолжить формирование современной системы психолого-педагогической, медицинской и социальной помощи </w:t>
      </w:r>
      <w:proofErr w:type="gramStart"/>
      <w:r w:rsidRPr="00622D50">
        <w:rPr>
          <w:rFonts w:ascii="Times New Roman" w:hAnsi="Times New Roman"/>
          <w:sz w:val="32"/>
          <w:szCs w:val="32"/>
        </w:rPr>
        <w:t>обучающимся</w:t>
      </w:r>
      <w:proofErr w:type="gramEnd"/>
      <w:r w:rsidRPr="00622D50">
        <w:rPr>
          <w:rFonts w:ascii="Times New Roman" w:hAnsi="Times New Roman"/>
          <w:sz w:val="32"/>
          <w:szCs w:val="32"/>
        </w:rPr>
        <w:t>, испытывающим трудности в освоении основных общеобразовательных программ. С этой целью: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 продолжить комплектование общеобразовательных организаций ставками педагогов-психологов; организовать мероприятия, направленные на повышение компетентности педагогов в области ППМС-помощи; 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- создать  муниципальную  межведомственную психолог</w:t>
      </w:r>
      <w:proofErr w:type="gramStart"/>
      <w:r w:rsidRPr="00622D50">
        <w:rPr>
          <w:rFonts w:ascii="Times New Roman" w:hAnsi="Times New Roman"/>
          <w:sz w:val="32"/>
          <w:szCs w:val="32"/>
        </w:rPr>
        <w:t>о-</w:t>
      </w:r>
      <w:proofErr w:type="gramEnd"/>
      <w:r w:rsidRPr="00622D50">
        <w:rPr>
          <w:rFonts w:ascii="Times New Roman" w:hAnsi="Times New Roman"/>
          <w:sz w:val="32"/>
          <w:szCs w:val="32"/>
        </w:rPr>
        <w:t xml:space="preserve"> педагогическую и медико-социальную  комиссию.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Активизировать  работу по  </w:t>
      </w:r>
      <w:proofErr w:type="spellStart"/>
      <w:r w:rsidRPr="00622D50">
        <w:rPr>
          <w:rFonts w:ascii="Times New Roman" w:hAnsi="Times New Roman"/>
          <w:sz w:val="32"/>
          <w:szCs w:val="32"/>
        </w:rPr>
        <w:t>внутришкольному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  и межведомственному взаимодействию с целью профилактики </w:t>
      </w:r>
      <w:proofErr w:type="spellStart"/>
      <w:r w:rsidRPr="00622D50">
        <w:rPr>
          <w:rFonts w:ascii="Times New Roman" w:hAnsi="Times New Roman"/>
          <w:sz w:val="32"/>
          <w:szCs w:val="32"/>
        </w:rPr>
        <w:t>девиантного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 поведения среди несовершеннолетних;</w:t>
      </w:r>
    </w:p>
    <w:p w:rsidR="00622D50" w:rsidRPr="00622D50" w:rsidRDefault="00622D50" w:rsidP="00622D50">
      <w:pPr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-продолжить реализацию программ по формированию навыков жизнестойкости обучающихся в 2017-2018 учебном году;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color w:val="000000" w:themeColor="text1"/>
          <w:sz w:val="32"/>
          <w:szCs w:val="32"/>
        </w:rPr>
        <w:t xml:space="preserve">Расширять </w:t>
      </w:r>
      <w:r w:rsidRPr="00622D5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622D50">
        <w:rPr>
          <w:rFonts w:ascii="Times New Roman" w:hAnsi="Times New Roman"/>
          <w:sz w:val="32"/>
          <w:szCs w:val="32"/>
        </w:rPr>
        <w:t xml:space="preserve"> муниципальную систему  поддержки одаренных детей.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>Довести охват детей 5-18 лет дополнительными образовательными программами до 89%.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Развивать в образовательных учреждениях района  общественно-государственные детско-юношеские организации (РДШ, </w:t>
      </w:r>
      <w:proofErr w:type="spellStart"/>
      <w:r w:rsidRPr="00622D50">
        <w:rPr>
          <w:rFonts w:ascii="Times New Roman" w:hAnsi="Times New Roman"/>
          <w:sz w:val="32"/>
          <w:szCs w:val="32"/>
        </w:rPr>
        <w:t>юнармия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, кадетское движение и </w:t>
      </w:r>
      <w:proofErr w:type="spellStart"/>
      <w:proofErr w:type="gramStart"/>
      <w:r w:rsidRPr="00622D50">
        <w:rPr>
          <w:rFonts w:ascii="Times New Roman" w:hAnsi="Times New Roman"/>
          <w:sz w:val="32"/>
          <w:szCs w:val="32"/>
        </w:rPr>
        <w:t>др</w:t>
      </w:r>
      <w:proofErr w:type="spellEnd"/>
      <w:proofErr w:type="gramEnd"/>
      <w:r w:rsidRPr="00622D50">
        <w:rPr>
          <w:rFonts w:ascii="Times New Roman" w:hAnsi="Times New Roman"/>
          <w:sz w:val="32"/>
          <w:szCs w:val="32"/>
        </w:rPr>
        <w:t>).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Предпринять дополнительные меры по повышению качества общего образования. С этой целью: </w:t>
      </w:r>
    </w:p>
    <w:p w:rsidR="00622D50" w:rsidRPr="00622D50" w:rsidRDefault="00622D50" w:rsidP="00622D50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622D50">
        <w:rPr>
          <w:rFonts w:ascii="Times New Roman" w:hAnsi="Times New Roman"/>
          <w:sz w:val="32"/>
          <w:szCs w:val="32"/>
        </w:rPr>
        <w:t xml:space="preserve">-продолжить совершенствование </w:t>
      </w:r>
      <w:proofErr w:type="spellStart"/>
      <w:r w:rsidRPr="00622D50">
        <w:rPr>
          <w:rFonts w:ascii="Times New Roman" w:hAnsi="Times New Roman"/>
          <w:sz w:val="32"/>
          <w:szCs w:val="32"/>
        </w:rPr>
        <w:t>профориентационной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 работы среди детей и молодежи. Обеспечить разработку и реализацию Плана-графика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 в </w:t>
      </w:r>
      <w:proofErr w:type="spellStart"/>
      <w:r w:rsidRPr="00622D50">
        <w:rPr>
          <w:rFonts w:ascii="Times New Roman" w:hAnsi="Times New Roman"/>
          <w:sz w:val="32"/>
          <w:szCs w:val="32"/>
        </w:rPr>
        <w:t>Турочакском</w:t>
      </w:r>
      <w:proofErr w:type="spellEnd"/>
      <w:r w:rsidRPr="00622D50">
        <w:rPr>
          <w:rFonts w:ascii="Times New Roman" w:hAnsi="Times New Roman"/>
          <w:sz w:val="32"/>
          <w:szCs w:val="32"/>
        </w:rPr>
        <w:t xml:space="preserve">  районе. </w:t>
      </w:r>
    </w:p>
    <w:p w:rsidR="007A4A59" w:rsidRDefault="007A4A59" w:rsidP="007A4A59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работой ОУ</w:t>
      </w:r>
    </w:p>
    <w:p w:rsidR="007A4A59" w:rsidRDefault="007A4A59" w:rsidP="007A4A59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2017-2018 учебный год </w:t>
      </w:r>
    </w:p>
    <w:p w:rsidR="007A4A59" w:rsidRDefault="007A4A59" w:rsidP="007A4A59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5963"/>
        <w:gridCol w:w="1847"/>
      </w:tblGrid>
      <w:tr w:rsidR="007A4A59" w:rsidTr="001E65F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Январь2018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успеваемости обучающихся общеобразовательных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В.С.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движения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детей с ОВЗ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rPr>
          <w:trHeight w:val="7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результативности массовых мероприятий с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 качества обучения учащихся:</w:t>
            </w:r>
          </w:p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классы – русский язык, математика </w:t>
            </w:r>
          </w:p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классы – математика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русский язык</w:t>
            </w:r>
          </w:p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класс-русский язык, математика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В.С.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Февраль2018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посещаемости  воспитанников учреждений дополнительного образования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посещаемости детьми ОУ в период эпидемического  подъема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026ED7" w:rsidRDefault="007A4A59" w:rsidP="001E65F1">
            <w:r w:rsidRPr="00026ED7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026ED7">
              <w:t>Коржова</w:t>
            </w:r>
            <w:proofErr w:type="spellEnd"/>
            <w:r w:rsidRPr="00026ED7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026ED7" w:rsidRDefault="007A4A59" w:rsidP="001E65F1">
            <w:r w:rsidRPr="00D26B78">
              <w:t>Мониторинг заявлений о назначении и выплате компенсации части родительской платы за содерж</w:t>
            </w:r>
            <w:r>
              <w:t>ание ребенка в ДОУ</w:t>
            </w:r>
            <w:r>
              <w:tab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026ED7" w:rsidRDefault="007A4A59" w:rsidP="001E65F1">
            <w:proofErr w:type="spellStart"/>
            <w:r>
              <w:t>Коржова</w:t>
            </w:r>
            <w:proofErr w:type="spellEnd"/>
            <w: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Март2018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соответствия среднемесячной посещаемости детьми детских садов списочному составу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успеваемости обучающихся общеобразовательных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ВС</w:t>
            </w:r>
          </w:p>
        </w:tc>
      </w:tr>
      <w:tr w:rsidR="007A4A59" w:rsidTr="001E65F1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посещаемости детьми ОУ в период эпидемического  подъема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движения  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ВС 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детей с ОВЗ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</w:t>
            </w: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льная расстановка педагогических и руководящих кадров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Федунова Ю.А.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 вакансий рабочих мест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Федунова 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8A7AE7" w:rsidRDefault="007A4A59" w:rsidP="001E65F1">
            <w:r w:rsidRPr="008A7AE7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8A7AE7">
              <w:t>Коржова</w:t>
            </w:r>
            <w:proofErr w:type="spellEnd"/>
            <w:r w:rsidRPr="008A7AE7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  закупок  у СМП и СОНКО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закупок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объеме закупок у единственного поставщика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составления отчетности  по муниципальному  заданию ОУ и размещению их на сайтах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школьной службы примирения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разработки индивидуальной   профилактической  работы с несовершеннолетними, состоящими на учете в КДН и ЗП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 Е.М.</w:t>
            </w:r>
          </w:p>
        </w:tc>
      </w:tr>
      <w:tr w:rsidR="007A4A59" w:rsidTr="001E65F1">
        <w:trPr>
          <w:trHeight w:val="838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Апрель2018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качества обучения учащихся:</w:t>
            </w:r>
          </w:p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классы – русский язык, математика </w:t>
            </w:r>
          </w:p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классы – математика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ВС</w:t>
            </w:r>
          </w:p>
        </w:tc>
      </w:tr>
      <w:tr w:rsidR="007A4A59" w:rsidTr="001E65F1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посещаемости детьми ОУ в период эпидемического  подъема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4C1385" w:rsidRDefault="007A4A59" w:rsidP="001E65F1">
            <w:r w:rsidRPr="004C1385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4C1385">
              <w:t>Коржова</w:t>
            </w:r>
            <w:proofErr w:type="spellEnd"/>
            <w:r w:rsidRPr="004C1385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движения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детей с ОВЗ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2E3816" w:rsidRDefault="007A4A59" w:rsidP="001E65F1">
            <w:r w:rsidRPr="002E3816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2E3816">
              <w:t>Коржова</w:t>
            </w:r>
            <w:proofErr w:type="spellEnd"/>
            <w:r w:rsidRPr="002E3816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Июнь2018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успеваемости обучающихся общеобразовательных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В.С.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обеспеченности учебниками обучающихся общеобразовательных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соответствия среднемесячной посещаемости детьми детских садов списочному составу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Гришкова Н.Б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по итогам проведения государственной итоговой аттестации в форме ЕГЭ  и ОГЭ в  условиях независимого оценивания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результативности массовых мероприятий с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C17182" w:rsidRDefault="007A4A59" w:rsidP="001E65F1">
            <w:r w:rsidRPr="00C17182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C17182">
              <w:t>Коржова</w:t>
            </w:r>
            <w:proofErr w:type="spellEnd"/>
            <w:r w:rsidRPr="00C17182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  закупок  у СМП и СОНКО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закупок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объеме закупок у единственного поставщика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планов закупок  на следующий учебный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составления отчетности  по муниципальному  заданию ОУ и размещению их на сайтах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школьной службы примирения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разработки индивидуальной   профилактической  работы с несовершеннолетними, состоящими на учете в КДН и ЗП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Июль2018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рассмотрения судебных и арбитражных дел для подготовки соответствующих предложений об улучшении деятельности образовательных учреждений;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 Н.В.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работников образовательных учреждений о текущем законодательстве, а также заключение по организационно-правовым и другим юридическим вопросам, оказывает содействие в оформлении документов правового характера;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r>
              <w:rPr>
                <w:rFonts w:ascii="Times New Roman" w:hAnsi="Times New Roman"/>
                <w:sz w:val="24"/>
                <w:szCs w:val="24"/>
              </w:rPr>
              <w:t>Лесных Н.В.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по исполнению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r>
              <w:rPr>
                <w:rFonts w:ascii="Times New Roman" w:hAnsi="Times New Roman"/>
                <w:sz w:val="24"/>
                <w:szCs w:val="24"/>
              </w:rPr>
              <w:t>Лесных Н.В.</w:t>
            </w:r>
          </w:p>
        </w:tc>
      </w:tr>
      <w:tr w:rsidR="007A4A59" w:rsidTr="001E65F1"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проверке образовательных учреждений по ведению документов правового характера.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r>
              <w:rPr>
                <w:rFonts w:ascii="Times New Roman" w:hAnsi="Times New Roman"/>
                <w:sz w:val="24"/>
                <w:szCs w:val="24"/>
              </w:rPr>
              <w:t>Лесных Н.В.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в образовательных учреждениях за ведением документов правового характера.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r>
              <w:rPr>
                <w:rFonts w:ascii="Times New Roman" w:hAnsi="Times New Roman"/>
                <w:sz w:val="24"/>
                <w:szCs w:val="24"/>
              </w:rPr>
              <w:t>Лесных Н.В.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335848" w:rsidRDefault="007A4A59" w:rsidP="001E65F1">
            <w:r w:rsidRPr="00335848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335848">
              <w:t>Коржова</w:t>
            </w:r>
            <w:proofErr w:type="spellEnd"/>
            <w:r w:rsidRPr="00335848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наличия необходимого запаса топлива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Сентябрь2017</w:t>
            </w: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посещаемости ОУ детьми в возрасте 6,6-18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обеспеченности учебниками обучающихся общеобразовательных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соответствия среднемесячной посещаемости детьми детских садов списочному составу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Гришкова Н.Б.</w:t>
            </w:r>
          </w:p>
        </w:tc>
      </w:tr>
      <w:tr w:rsidR="007A4A59" w:rsidTr="001E65F1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наличия необходимого запаса топлива в учреждениях, имеющих на своем балансе котельные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</w:t>
            </w:r>
          </w:p>
        </w:tc>
      </w:tr>
      <w:tr w:rsidR="007A4A59" w:rsidTr="001E65F1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D41656" w:rsidRDefault="007A4A59" w:rsidP="001E65F1">
            <w:r w:rsidRPr="00D41656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D41656">
              <w:t>Коржова</w:t>
            </w:r>
            <w:proofErr w:type="spellEnd"/>
            <w:r w:rsidRPr="00D41656">
              <w:t xml:space="preserve"> Ю.В.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  закупок  у СМП и СОНКО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закупок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объеме закупок у единственного поставщика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составления отчетности  по муниципальному  заданию ОУ и размещению их на сайтах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школьной службы примирения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rPr>
          <w:trHeight w:val="4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разработки индивидуальной   профилактической  работы с несовершеннолетними, состоящими на учете в КДН и ЗП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Октябрь2017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Tr="001E65F1">
        <w:trPr>
          <w:trHeight w:val="6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посещаемости детьми ОУ в период эпидемического  подъема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FC2A1F" w:rsidRDefault="007A4A59" w:rsidP="001E65F1">
            <w:r w:rsidRPr="00FC2A1F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FC2A1F">
              <w:t>Коржова</w:t>
            </w:r>
            <w:proofErr w:type="spellEnd"/>
            <w:r w:rsidRPr="00FC2A1F"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Ноябрь2017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успеваемости обучающихся общеобразовательных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ВС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посещаемости  воспитанников учреждений дополнительного образования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них-дети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ОВЗ и дети, стоящие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качества обучения учащихся:</w:t>
            </w:r>
          </w:p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класс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русский язык, математика</w:t>
            </w:r>
          </w:p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 классы – русский язык, математика </w:t>
            </w:r>
          </w:p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классы – математика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ВС</w:t>
            </w:r>
          </w:p>
        </w:tc>
      </w:tr>
      <w:tr w:rsidR="007A4A59" w:rsidTr="001E65F1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посещаемости детьми ОУ в период эпидемического  подъема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движения  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ВС 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детей с ОВЗ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0B56B7" w:rsidRDefault="007A4A59" w:rsidP="001E65F1">
            <w:r w:rsidRPr="000B56B7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0B56B7">
              <w:t>Коржова</w:t>
            </w:r>
            <w:proofErr w:type="spellEnd"/>
            <w:r w:rsidRPr="000B56B7">
              <w:t xml:space="preserve"> Ю.В.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RPr="005A3996" w:rsidTr="001E65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RPr="005A3996" w:rsidTr="001E65F1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Декабрь2017</w:t>
            </w:r>
          </w:p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питания детей 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соответствия среднемесячной посещаемости детьми детских садов списочному составу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Гришкова Н.Б.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физической подготовленности и физического развития 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ВС, директора ОУ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результативности массовых мероприятий с </w:t>
            </w:r>
            <w:proofErr w:type="gramStart"/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Кремзер</w:t>
            </w:r>
            <w:proofErr w:type="spellEnd"/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санитарного состояния 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Ивлев К.А.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работы школьных сайтов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9" w:rsidRPr="005A3996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75635B" w:rsidRDefault="007A4A59" w:rsidP="001E65F1">
            <w:r w:rsidRPr="0075635B">
              <w:t>Мониторинг количества детей, зачисленных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roofErr w:type="spellStart"/>
            <w:r w:rsidRPr="0075635B">
              <w:t>Коржова</w:t>
            </w:r>
            <w:proofErr w:type="spellEnd"/>
            <w:r w:rsidRPr="0075635B">
              <w:t xml:space="preserve"> Ю.В.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заявлений о назначении и выплате компенсации части родительской платы за содержание ребенка в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Ю.В.</w:t>
            </w:r>
          </w:p>
        </w:tc>
      </w:tr>
      <w:tr w:rsidR="007A4A59" w:rsidRPr="005A3996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Pr="005A3996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Pr="00DF6207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DF6207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2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Pr="00DF6207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DF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Свод Смарт  «Информация о закупках» еженедельно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  закупок  у СМП и СОНКО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закупок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объеме закупок у единственного поставщика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Счета и платежные поручения  об оплате  поставленных товаров,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средней заработной платы некоторых категорий педагогических работников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Своевременность уплаты ОУ налогов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составления отчетности  по муниципальному  заданию ОУ и размещению их на сайтах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учете в КДН и ЗП, формирование банка данных этой категории детей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количества  в ОУ     несовершеннолетних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состоящих на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учете , формирование банка данных этой категории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количества несовершеннолетних, проживающих  в неблагополучных семьях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шефов-наставников по  работе с несовершеннолетними, состоящими на различных видах учета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Е.М.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деятельности школьной службы примирения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Кобзарь Е.М. </w:t>
            </w:r>
          </w:p>
        </w:tc>
      </w:tr>
      <w:tr w:rsidR="007A4A59" w:rsidTr="001E65F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разработки индивидуальной   профилактической  работы с несовершеннолетними, состоящими на учете в КДН и ЗП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9" w:rsidRDefault="007A4A59" w:rsidP="001E65F1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 Е.М.</w:t>
            </w:r>
          </w:p>
        </w:tc>
      </w:tr>
    </w:tbl>
    <w:p w:rsidR="007A4A59" w:rsidRPr="005A3996" w:rsidRDefault="007A4A59" w:rsidP="007A4A59">
      <w:pPr>
        <w:tabs>
          <w:tab w:val="left" w:pos="13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A59" w:rsidRDefault="007A4A59" w:rsidP="007A4A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A59" w:rsidRDefault="007A4A59" w:rsidP="007A4A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9E" w:rsidRPr="00EA5E9E" w:rsidRDefault="00EA5E9E" w:rsidP="00EA5E9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EA5E9E">
        <w:rPr>
          <w:rFonts w:ascii="Times New Roman" w:eastAsiaTheme="minorHAnsi" w:hAnsi="Times New Roman"/>
          <w:sz w:val="28"/>
          <w:szCs w:val="28"/>
        </w:rPr>
        <w:t xml:space="preserve">План </w:t>
      </w:r>
      <w:proofErr w:type="gramStart"/>
      <w:r w:rsidRPr="00EA5E9E">
        <w:rPr>
          <w:rFonts w:ascii="Times New Roman" w:eastAsiaTheme="minorHAnsi" w:hAnsi="Times New Roman"/>
          <w:sz w:val="28"/>
          <w:szCs w:val="28"/>
        </w:rPr>
        <w:t>работы  Совета отдела  образования Администрации муниципального</w:t>
      </w:r>
      <w:proofErr w:type="gramEnd"/>
      <w:r w:rsidRPr="00EA5E9E">
        <w:rPr>
          <w:rFonts w:ascii="Times New Roman" w:eastAsiaTheme="minorHAnsi" w:hAnsi="Times New Roman"/>
          <w:sz w:val="28"/>
          <w:szCs w:val="28"/>
        </w:rPr>
        <w:t xml:space="preserve"> образования «Турочакский район» на 2017-2018 учебный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Рассматриваемый вопрос 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  <w:proofErr w:type="gramEnd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за подготовку вопроса </w:t>
            </w:r>
          </w:p>
        </w:tc>
      </w:tr>
      <w:tr w:rsidR="00EA5E9E" w:rsidRPr="00EA5E9E" w:rsidTr="001E65F1">
        <w:tc>
          <w:tcPr>
            <w:tcW w:w="9571" w:type="dxa"/>
            <w:gridSpan w:val="3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1 заседание</w:t>
            </w:r>
            <w:proofErr w:type="gramStart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О рассмотрении и утверждении плана работы Совета отдела на  2017-2018 учебный год 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Черепанова Н.С. </w:t>
            </w: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О готовности образовательных учреждений  к новому учебному году 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Черепанова Н.С.</w:t>
            </w:r>
          </w:p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Независимая оценка качества образования.  Общественное наблюдение в рамках НСОКО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Петрова  В.С.</w:t>
            </w:r>
          </w:p>
        </w:tc>
      </w:tr>
      <w:tr w:rsidR="00EA5E9E" w:rsidRPr="00EA5E9E" w:rsidTr="001E65F1">
        <w:tc>
          <w:tcPr>
            <w:tcW w:w="9571" w:type="dxa"/>
            <w:gridSpan w:val="3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2 заседание</w:t>
            </w:r>
            <w:proofErr w:type="gramStart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январь </w:t>
            </w: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Развитие системы дополнительного образования 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Анализ полученных результатов  НОКО, рассмотрение и утверждение предложений по улучшению качества работы.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E9E" w:rsidRPr="00EA5E9E" w:rsidTr="001E65F1">
        <w:tc>
          <w:tcPr>
            <w:tcW w:w="9571" w:type="dxa"/>
            <w:gridSpan w:val="3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3 заседание</w:t>
            </w:r>
            <w:proofErr w:type="gramStart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март </w:t>
            </w: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Развитие системы дошкольного образования в МО «Турочакский район»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E9E" w:rsidRPr="00EA5E9E" w:rsidTr="001E65F1">
        <w:tc>
          <w:tcPr>
            <w:tcW w:w="9571" w:type="dxa"/>
            <w:gridSpan w:val="3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4 заседание, июнь </w:t>
            </w:r>
          </w:p>
        </w:tc>
      </w:tr>
      <w:tr w:rsidR="00EA5E9E" w:rsidRPr="00EA5E9E" w:rsidTr="001E65F1">
        <w:tc>
          <w:tcPr>
            <w:tcW w:w="81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Итоги  работы системы образования Турочакского района  в 2016-2017 учебном году</w:t>
            </w:r>
          </w:p>
        </w:tc>
        <w:tc>
          <w:tcPr>
            <w:tcW w:w="3191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A5E9E" w:rsidRPr="00EA5E9E" w:rsidRDefault="00EA5E9E" w:rsidP="00EA5E9E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EA5E9E" w:rsidRPr="00EA5E9E" w:rsidRDefault="00EA5E9E" w:rsidP="00EA5E9E">
      <w:pPr>
        <w:rPr>
          <w:rFonts w:ascii="Times New Roman" w:eastAsiaTheme="minorHAnsi" w:hAnsi="Times New Roman"/>
          <w:sz w:val="28"/>
          <w:szCs w:val="28"/>
        </w:rPr>
      </w:pPr>
      <w:r w:rsidRPr="00EA5E9E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</w:p>
    <w:p w:rsidR="00EA5E9E" w:rsidRPr="00EA5E9E" w:rsidRDefault="00EA5E9E" w:rsidP="00EA5E9E">
      <w:pPr>
        <w:rPr>
          <w:rFonts w:ascii="Times New Roman" w:eastAsiaTheme="minorHAnsi" w:hAnsi="Times New Roman"/>
          <w:sz w:val="28"/>
          <w:szCs w:val="28"/>
        </w:rPr>
      </w:pPr>
    </w:p>
    <w:p w:rsidR="00EA5E9E" w:rsidRPr="00EA5E9E" w:rsidRDefault="00EA5E9E" w:rsidP="00EA5E9E">
      <w:pPr>
        <w:rPr>
          <w:rFonts w:ascii="Times New Roman" w:eastAsiaTheme="minorHAnsi" w:hAnsi="Times New Roman"/>
          <w:sz w:val="28"/>
          <w:szCs w:val="28"/>
        </w:rPr>
      </w:pPr>
    </w:p>
    <w:p w:rsidR="00EA5E9E" w:rsidRPr="00EA5E9E" w:rsidRDefault="00EA5E9E" w:rsidP="00EA5E9E">
      <w:pPr>
        <w:rPr>
          <w:rFonts w:ascii="Times New Roman" w:eastAsiaTheme="minorHAnsi" w:hAnsi="Times New Roman"/>
          <w:sz w:val="28"/>
          <w:szCs w:val="28"/>
        </w:rPr>
      </w:pPr>
    </w:p>
    <w:p w:rsidR="00EA5E9E" w:rsidRPr="00EA5E9E" w:rsidRDefault="00EA5E9E" w:rsidP="00EA5E9E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9"/>
        <w:gridCol w:w="3977"/>
      </w:tblGrid>
      <w:tr w:rsidR="00EA5E9E" w:rsidRPr="00EA5E9E" w:rsidTr="001E65F1">
        <w:trPr>
          <w:trHeight w:val="317"/>
        </w:trPr>
        <w:tc>
          <w:tcPr>
            <w:tcW w:w="9496" w:type="dxa"/>
            <w:gridSpan w:val="2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1 заседание</w:t>
            </w:r>
            <w:proofErr w:type="gramStart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</w:tr>
      <w:tr w:rsidR="00EA5E9E" w:rsidRPr="00EA5E9E" w:rsidTr="001E65F1">
        <w:trPr>
          <w:trHeight w:val="965"/>
        </w:trPr>
        <w:tc>
          <w:tcPr>
            <w:tcW w:w="5519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1.О рассмотрении и утверждении плана работы Совета отдела на  2017-2018 учебный год </w:t>
            </w:r>
          </w:p>
        </w:tc>
        <w:tc>
          <w:tcPr>
            <w:tcW w:w="397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Черепанова Н.С. </w:t>
            </w:r>
          </w:p>
        </w:tc>
      </w:tr>
      <w:tr w:rsidR="00EA5E9E" w:rsidRPr="00EA5E9E" w:rsidTr="001E65F1">
        <w:trPr>
          <w:trHeight w:val="664"/>
        </w:trPr>
        <w:tc>
          <w:tcPr>
            <w:tcW w:w="5519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2.О готовности образовательных учреждений  к новому учебному году </w:t>
            </w:r>
          </w:p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-О проведенных  ремонтных работах летом 2017 года </w:t>
            </w:r>
          </w:p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-о готовности системы образования к работе в зимних условиях</w:t>
            </w:r>
          </w:p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-о выполнении учебного плана образовательными учреждениями (наличие вакансий и их заполнение)</w:t>
            </w:r>
          </w:p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Черепанова Н.С.</w:t>
            </w:r>
          </w:p>
          <w:p w:rsidR="00EA5E9E" w:rsidRPr="00EA5E9E" w:rsidRDefault="00EA5E9E" w:rsidP="00EA5E9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A5E9E" w:rsidRPr="00EA5E9E" w:rsidTr="001E65F1">
        <w:trPr>
          <w:trHeight w:val="965"/>
        </w:trPr>
        <w:tc>
          <w:tcPr>
            <w:tcW w:w="5519" w:type="dxa"/>
          </w:tcPr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3.Независимая оценка качества образования.  Общественное наблюдение в рамках НСОКО</w:t>
            </w:r>
          </w:p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-подготовка плана работы по независимой оценке качества образования </w:t>
            </w:r>
          </w:p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-определение критериев эффективности работы ОО, реализующих образовательные программы дошкольного образования, НОО, ООО, СОО, дополнительного образования </w:t>
            </w:r>
          </w:p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-составление графика опросов родительской общественности по удовлетворенности  образовательными услугами.</w:t>
            </w:r>
          </w:p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 xml:space="preserve">-организация общественного наблюдения при проведении ВПР  в школах района </w:t>
            </w:r>
          </w:p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-организация общественного наблюдения  при подготовке и проведении ГИА</w:t>
            </w:r>
          </w:p>
        </w:tc>
        <w:tc>
          <w:tcPr>
            <w:tcW w:w="3977" w:type="dxa"/>
          </w:tcPr>
          <w:p w:rsidR="00EA5E9E" w:rsidRPr="00EA5E9E" w:rsidRDefault="00EA5E9E" w:rsidP="00EA5E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5E9E">
              <w:rPr>
                <w:rFonts w:ascii="Times New Roman" w:eastAsiaTheme="minorHAnsi" w:hAnsi="Times New Roman"/>
                <w:sz w:val="28"/>
                <w:szCs w:val="28"/>
              </w:rPr>
              <w:t>Петрова  В.С.</w:t>
            </w:r>
          </w:p>
        </w:tc>
      </w:tr>
    </w:tbl>
    <w:p w:rsidR="00EA5E9E" w:rsidRPr="00EA5E9E" w:rsidRDefault="00EA5E9E" w:rsidP="00EA5E9E">
      <w:pPr>
        <w:rPr>
          <w:rFonts w:ascii="Times New Roman" w:eastAsiaTheme="minorHAnsi" w:hAnsi="Times New Roman"/>
          <w:sz w:val="28"/>
          <w:szCs w:val="28"/>
        </w:rPr>
      </w:pPr>
    </w:p>
    <w:p w:rsidR="00EA5E9E" w:rsidRPr="00EA5E9E" w:rsidRDefault="00EA5E9E" w:rsidP="00EA5E9E">
      <w:pPr>
        <w:rPr>
          <w:rFonts w:asciiTheme="minorHAnsi" w:eastAsiaTheme="minorHAnsi" w:hAnsiTheme="minorHAnsi" w:cstheme="minorBidi"/>
        </w:rPr>
      </w:pPr>
      <w:r w:rsidRPr="00EA5E9E">
        <w:rPr>
          <w:rFonts w:ascii="Times New Roman" w:eastAsiaTheme="minorHAnsi" w:hAnsi="Times New Roman"/>
          <w:sz w:val="28"/>
          <w:szCs w:val="28"/>
        </w:rPr>
        <w:t xml:space="preserve">       </w:t>
      </w:r>
    </w:p>
    <w:p w:rsidR="002019F3" w:rsidRDefault="002019F3" w:rsidP="002019F3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:rsidR="002019F3" w:rsidRDefault="002019F3" w:rsidP="002019F3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sz w:val="28"/>
          <w:szCs w:val="28"/>
          <w:lang w:eastAsia="ru-RU"/>
        </w:rPr>
        <w:t>МЕЖВЕДОМСТВЕННЫЙ КОМПЛЕКСНЫЙ ПЛАН</w:t>
      </w:r>
    </w:p>
    <w:p w:rsidR="002019F3" w:rsidRDefault="002019F3" w:rsidP="002019F3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sz w:val="28"/>
          <w:szCs w:val="28"/>
          <w:lang w:eastAsia="ru-RU"/>
        </w:rPr>
        <w:t>(дорожная карта)</w:t>
      </w: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«Организация и проведение государственной итоговой аттестации по образовательным программам </w:t>
      </w: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Турочакском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районе в 2017-2018 учебном  году»</w:t>
      </w: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Турочак </w:t>
      </w:r>
    </w:p>
    <w:p w:rsidR="002019F3" w:rsidRDefault="002019F3" w:rsidP="002019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2017г.</w:t>
      </w:r>
    </w:p>
    <w:p w:rsidR="002019F3" w:rsidRDefault="002019F3" w:rsidP="002019F3">
      <w:pPr>
        <w:spacing w:after="0" w:line="240" w:lineRule="auto"/>
        <w:rPr>
          <w:rStyle w:val="21"/>
          <w:rFonts w:eastAsia="Calibri"/>
        </w:rPr>
        <w:sectPr w:rsidR="002019F3">
          <w:pgSz w:w="16834" w:h="11909" w:orient="landscape"/>
          <w:pgMar w:top="851" w:right="851" w:bottom="567" w:left="851" w:header="0" w:footer="6" w:gutter="0"/>
          <w:pgNumType w:start="2"/>
          <w:cols w:space="720"/>
        </w:sectPr>
      </w:pPr>
    </w:p>
    <w:tbl>
      <w:tblPr>
        <w:tblpPr w:leftFromText="180" w:rightFromText="180" w:bottomFromText="200" w:vertAnchor="text" w:horzAnchor="margin" w:tblpXSpec="center" w:tblpY="402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634"/>
        <w:gridCol w:w="2409"/>
        <w:gridCol w:w="2267"/>
      </w:tblGrid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b/>
              </w:rPr>
            </w:pPr>
            <w:r>
              <w:rPr>
                <w:rStyle w:val="21"/>
                <w:b/>
              </w:rPr>
              <w:t>№ п\</w:t>
            </w:r>
            <w:proofErr w:type="gramStart"/>
            <w:r>
              <w:rPr>
                <w:rStyle w:val="21"/>
                <w:b/>
              </w:rPr>
              <w:t>п</w:t>
            </w:r>
            <w:proofErr w:type="gramEnd"/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19F3" w:rsidRDefault="002019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 проведения ГИА-9 и ГИА-11 в 2017 году</w:t>
            </w:r>
          </w:p>
          <w:p w:rsidR="002019F3" w:rsidRDefault="002019F3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Проведение статистического анализа и подготовка аналитических материалов по итогам ГИА-9 и ГИА-11 в 2016 году в </w:t>
            </w:r>
            <w:proofErr w:type="spellStart"/>
            <w:r>
              <w:rPr>
                <w:rStyle w:val="21"/>
                <w:sz w:val="24"/>
                <w:szCs w:val="24"/>
              </w:rPr>
              <w:t>Турочакском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районе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 2017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директора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 для методических объединений учителей-предметников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совещаний с руководителями школ и  заседаний методических объединений учителями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редметниками в рамках Августовской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2017 г.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МО учителей предметников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планов курсовой подготовки   учителей-предметников,  преподающих в выпускных классах с учетом анализа проведения  ГИА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кабинет отдела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 планов курсовой подготовки учителей иностранного языка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кабинет отдела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Проведение муниципальных контрольных работ  по русскому языку и математике в 3,8,10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Последняя неделя  3-й четверти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 отдела образования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Участие в  промежуточной аттестации в 4-8-х, 10-х  классах  через  региональные контрольные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Министерства образования и науки 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 проверочных работах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Министерства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методических объединений учителей-предметников, творческих групп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методического кабинета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 отдела образования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Участие в  двухнедельной профессиональной сессии для учителей по учебным предметам, по которым проводится ГИА, посредством Ситуационного центра Главы Республики Алтай, Председателя Правительства Республики Алтай 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ноябрь 2015 г.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январь  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Отдел образования, директора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Участие в  исследованиях  в рамках НИКО по учебному предмету «Информатика и ИКТ»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Отдел образования, директора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Предоставление материала для проведения  анализа текущего состояния системы образования и формирования программ её развития в рамках проведённых исследований НИКО 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учебному предмету «Информатика и ИКТ»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Участие в  трёх сессиях диагностических работ для оценки состояния региональной и муниципальной системы образования по материалам ФГБУ «ИМЦА»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Подготовка материала для формирования  нормативных правовых актов регионального уровня по организации и проведению ГИА-9 и ГИА-11 в 2018 году в Республике Алтай. </w:t>
            </w: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sz w:val="24"/>
                <w:szCs w:val="24"/>
              </w:rPr>
              <w:t xml:space="preserve">Приведение  муниципальной нормативной правовой документации в соответствие с </w:t>
            </w:r>
            <w:proofErr w:type="gramStart"/>
            <w:r>
              <w:rPr>
                <w:rStyle w:val="21"/>
                <w:sz w:val="24"/>
                <w:szCs w:val="24"/>
              </w:rPr>
              <w:t>федеральными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2017  г. – март 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координаторы 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Формирование в  школах комплекта  методических рекомендаций, инструкций по подготовке и проведению ГИА-9 и ГИА-11 в 2017 - 2018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 г. – март 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администрация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на уровне школ и  в муниципальном  образовании  комплексного плана (дорожная карта) «Организация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образовании  «Турочакский район» в 2017-2018 учебном году»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01.09.  2017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 образования, руководители школ 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ГИА-9 и ГИА-11</w:t>
            </w: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Выделение и распределение средств с учетом планирования  расходов для организации и проведения ГИА-9 и ГИА-11 на территории Турочакского  района</w:t>
            </w:r>
            <w:proofErr w:type="gramStart"/>
            <w:r>
              <w:rPr>
                <w:rStyle w:val="21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в том числе на:</w:t>
            </w:r>
          </w:p>
          <w:p w:rsidR="002019F3" w:rsidRDefault="002019F3">
            <w:pPr>
              <w:pStyle w:val="3"/>
              <w:spacing w:line="240" w:lineRule="exact"/>
              <w:ind w:firstLine="0"/>
            </w:pPr>
          </w:p>
          <w:p w:rsidR="002019F3" w:rsidRDefault="002019F3">
            <w:pPr>
              <w:pStyle w:val="3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организацию подвоза участников ГИА-9 и ГИА-11 в ППЭ</w:t>
            </w:r>
          </w:p>
          <w:p w:rsidR="002019F3" w:rsidRDefault="002019F3">
            <w:pPr>
              <w:pStyle w:val="3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канцелярских товаров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необходимых для организации и проведения ГИА</w:t>
            </w:r>
          </w:p>
          <w:p w:rsidR="002019F3" w:rsidRDefault="002019F3">
            <w:pPr>
              <w:pStyle w:val="3"/>
              <w:spacing w:line="240" w:lineRule="exact"/>
              <w:ind w:firstLine="0"/>
            </w:pPr>
            <w:r>
              <w:rPr>
                <w:sz w:val="24"/>
                <w:szCs w:val="24"/>
              </w:rPr>
              <w:t>-организацию доставки уполномоченным экзаменационных материалов  из РЦОИ в ППЭ и из ППЭ в РЦОИ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  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специалисты отдела образования,  директора школ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Участие  в проведении обучения на уровне РА  с последующим тестированием </w:t>
            </w:r>
            <w:proofErr w:type="gramStart"/>
            <w:r>
              <w:rPr>
                <w:rStyle w:val="21"/>
                <w:sz w:val="24"/>
                <w:szCs w:val="24"/>
              </w:rPr>
              <w:t>для</w:t>
            </w:r>
            <w:proofErr w:type="gramEnd"/>
            <w:r>
              <w:rPr>
                <w:rStyle w:val="21"/>
                <w:sz w:val="24"/>
                <w:szCs w:val="24"/>
              </w:rPr>
              <w:t>;</w:t>
            </w: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sz w:val="24"/>
                <w:szCs w:val="24"/>
              </w:rPr>
              <w:t>- координаторов ГИА муниципальных образований;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66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организаторов ППЭ;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55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технических специалистов ППЭ;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 2017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Формирование предварительных списков работников, которые будут задействованы  при проведении ГИА-2018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ОУ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организаторов ОГЭ, ЕГЭ на уровне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Ноябрь2017 – май 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Организационное сопровождение ГИА-9 и ГИА-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11</w:t>
            </w:r>
          </w:p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Сбор предварительной информации о планируемом количестве участников ГИА в 2018 году из числа: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66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выпускников ОО текущего учебного года;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66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выпускников прошлых лет;</w:t>
            </w:r>
          </w:p>
          <w:p w:rsidR="002019F3" w:rsidRDefault="002019F3">
            <w:pPr>
              <w:pStyle w:val="3"/>
              <w:shd w:val="clear" w:color="auto" w:fill="auto"/>
              <w:tabs>
                <w:tab w:val="left" w:pos="155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- лиц с ограниченными возможностями здоровья, инвалидов и</w:t>
            </w:r>
            <w:r>
              <w:t xml:space="preserve"> </w:t>
            </w:r>
            <w:r>
              <w:rPr>
                <w:rStyle w:val="21"/>
                <w:sz w:val="24"/>
                <w:szCs w:val="24"/>
              </w:rPr>
              <w:t xml:space="preserve">детей-инвалидов.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</w:t>
            </w: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right="-108" w:firstLine="0"/>
              <w:jc w:val="left"/>
              <w:rPr>
                <w:sz w:val="24"/>
                <w:szCs w:val="24"/>
              </w:rPr>
            </w:pP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right="-108" w:firstLine="0"/>
              <w:jc w:val="left"/>
              <w:rPr>
                <w:sz w:val="24"/>
                <w:szCs w:val="24"/>
              </w:rPr>
            </w:pP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2017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Подготовка материала  для  формирования и утверждения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>
              <w:rPr>
                <w:rStyle w:val="21"/>
                <w:sz w:val="24"/>
                <w:szCs w:val="24"/>
              </w:rPr>
              <w:t>Минобрнауки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России от 26.12.2013 № 1400) (далее - Порядок) и графиком, утвержденным ФГБУ «ФЦТ» (далее -  График ФЦТ), внесение данных сведений в РИС: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58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списка ППЭ;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62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аудиторий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2017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Подготовка  списков для  формирования списочных составов лиц, привлекаемых к проведению ГИА,  утверждение их в соответствии с Порядком и Графиком ФЦТ, внесение данных сведений в РИС: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155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технических специалистов ППЭ;</w:t>
            </w:r>
          </w:p>
          <w:p w:rsidR="002019F3" w:rsidRDefault="002019F3">
            <w:pPr>
              <w:pStyle w:val="a4"/>
              <w:spacing w:line="276" w:lineRule="auto"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организаторов ППЭ;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РЦОИ</w:t>
            </w: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Техническое дооснащение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Организация и проведение итогового сочинения: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289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 основной срок;</w:t>
            </w:r>
          </w:p>
          <w:p w:rsidR="002019F3" w:rsidRDefault="002019F3" w:rsidP="002019F3">
            <w:pPr>
              <w:pStyle w:val="3"/>
              <w:shd w:val="clear" w:color="auto" w:fill="auto"/>
              <w:tabs>
                <w:tab w:val="left" w:pos="293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 дополнительные 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019F3" w:rsidRDefault="002019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2019F3" w:rsidRDefault="002019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 2018г.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Обеспечение межведомственного взаимодействия с ОАО «</w:t>
            </w:r>
            <w:proofErr w:type="spellStart"/>
            <w:r>
              <w:rPr>
                <w:rStyle w:val="21"/>
                <w:sz w:val="24"/>
                <w:szCs w:val="24"/>
              </w:rPr>
              <w:t>Ростелеком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»,  БУЗ </w:t>
            </w:r>
            <w:proofErr w:type="spellStart"/>
            <w:r>
              <w:rPr>
                <w:rStyle w:val="21"/>
                <w:sz w:val="24"/>
                <w:szCs w:val="24"/>
              </w:rPr>
              <w:t>Турочакская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РБ, Министерства внутренних дел по Республике Алтай в </w:t>
            </w:r>
            <w:proofErr w:type="spellStart"/>
            <w:r>
              <w:rPr>
                <w:rStyle w:val="21"/>
                <w:sz w:val="24"/>
                <w:szCs w:val="24"/>
              </w:rPr>
              <w:t>Турочакском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районе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Организация установки и проверки готовности систем видеонаблюдения в ППЭ.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март, май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образования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«Ростелеком»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проведения ГИА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Style w:val="21"/>
                <w:sz w:val="24"/>
                <w:szCs w:val="24"/>
              </w:rPr>
              <w:t>по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"/>
                <w:sz w:val="24"/>
                <w:szCs w:val="24"/>
              </w:rPr>
              <w:t>аккредитация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май 2018 г.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Подготовка транспортных схем доставки участников ГИА к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"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официального сайта отдела образования</w:t>
            </w:r>
            <w:proofErr w:type="gramStart"/>
            <w:r>
              <w:rPr>
                <w:rStyle w:val="21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школ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Обеспечение взаимодействия со СМИ с целью информирования общественности о мероприятиях, </w:t>
            </w:r>
            <w:r>
              <w:rPr>
                <w:rStyle w:val="12pt"/>
              </w:rPr>
              <w:t xml:space="preserve">проводимых в </w:t>
            </w:r>
            <w:r>
              <w:rPr>
                <w:rStyle w:val="21"/>
                <w:sz w:val="24"/>
                <w:szCs w:val="24"/>
              </w:rPr>
              <w:t xml:space="preserve">рамках ГИА </w:t>
            </w:r>
            <w:r>
              <w:rPr>
                <w:rStyle w:val="12pt"/>
              </w:rPr>
              <w:t>в 2018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Style w:val="21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 ГИА в 2018 году,</w:t>
            </w:r>
            <w:r>
              <w:rPr>
                <w:rStyle w:val="a6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размещения соответствующей информации на сайтах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муниципального, школьного, классного  уровней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Психологическое сопровождение   участников образовательного процесса на период подготовки и проведения ГИА-9 и ГИА-11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 9,11 классов, родителей и педагогов.</w:t>
            </w:r>
          </w:p>
          <w:p w:rsidR="002019F3" w:rsidRDefault="002019F3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выпускников  по выбору предметов для участия в ГИА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школ, психологи, классные руководители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 по вопросам подготовки к ЕГЭ и ГИА обучающихся и родителей.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школ, психологи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 9,11 классов по проблемам «Контроль успеваемости и посещаемости учащихся»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выявление «группы риска»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 уроков в 9х классах,11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учащихся «группы риска» с целью выработки оптимальной стратегии подготовки к экзамену в форме ЕГЭ и ОГЭ.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 педагоги-психологи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анкеты для выпускников после проведения пробного ГИА (согласно графику проведения пробного ГИА)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Завучи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Групповое консультирование учителей, работающих в выпускных классах «Экзамены и подготовка к ним: психологический стресс, индивидуальный подход при подготовке к экзамену»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выпускников 9 классов «Как психологически подготовиться к экзамену»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Методический совет  «Подготовка учителей и учащихся к итоговой аттестации. Обеспечение готовности учащихся выполнять задания различного уровня сложности»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Ноябрь 2016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экзамена по выборному предмету  9 классов.</w:t>
            </w:r>
          </w:p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ОГЭ по математике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2017 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ноября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экзамена по русскому языку 11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 для родителей выпускников «Как помочь ребенку успешно сдать экзамены»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 по повышению уровня мотивации, стрессоустойчивости.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экзамена по русскому языку 9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экзамена по математике  11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 2018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занятия, информационно-правовые бюллетени, «Советы психолога» 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педагоги-психологи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экзамена по выбору  (9, 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,).</w:t>
            </w:r>
            <w:proofErr w:type="gramEnd"/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Февраль 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образования, руководители школ, руководители РМО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выпускников после проведения пробного ЕГЭ, анкетирование (согласно графику проведения пробного ЕГЭ).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 учащихся и разработка рекомендаций для учителей предметников и классных руководителей выпускников.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школ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Общерайонное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обучающихся 9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Январь 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стрессоустойчивости на экзамене «Стресс-тест»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учащимися «группы риска» по повышению уровня стрессоустойчивости.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РМО, классные руководители, учителя-предметники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повторного пробного экзамена  в 9    (по итогам проведенных пробных экзаменов)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стрессовой ситуации (на основе данных анкетирования) 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Группой тренинг 9, 11 классы «Как избежать переутомления на экзамене». </w:t>
            </w:r>
          </w:p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2018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подготовке к ГИА и ЕГЭ.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стендового материала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ОУ, классные руководители</w:t>
            </w: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стола «Психологического готовность учащихся, педагогов, родителей к ГИА»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2018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руководители школ</w:t>
            </w:r>
          </w:p>
        </w:tc>
      </w:tr>
      <w:tr w:rsidR="002019F3" w:rsidTr="002019F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</w:t>
            </w:r>
          </w:p>
          <w:p w:rsidR="002019F3" w:rsidRDefault="00201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019F3" w:rsidTr="00201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right="-109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F3" w:rsidRDefault="002019F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</w:tbl>
    <w:p w:rsidR="002019F3" w:rsidRDefault="002019F3" w:rsidP="002019F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019F3" w:rsidRDefault="002019F3" w:rsidP="002019F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019F3" w:rsidRDefault="002019F3" w:rsidP="002019F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A4A59" w:rsidRDefault="007A4A59" w:rsidP="007A4A59"/>
    <w:p w:rsidR="007A4A59" w:rsidRDefault="007A4A59" w:rsidP="007A4A59"/>
    <w:p w:rsidR="00AC589C" w:rsidRPr="00AC589C" w:rsidRDefault="00AC589C" w:rsidP="00AC589C">
      <w:pPr>
        <w:rPr>
          <w:rFonts w:ascii="Times New Roman" w:eastAsiaTheme="minorHAnsi" w:hAnsi="Times New Roman"/>
          <w:sz w:val="28"/>
          <w:szCs w:val="28"/>
        </w:rPr>
      </w:pPr>
      <w:r w:rsidRPr="00AC589C">
        <w:rPr>
          <w:rFonts w:ascii="Times New Roman" w:eastAsiaTheme="minorHAnsi" w:hAnsi="Times New Roman"/>
          <w:b/>
          <w:sz w:val="28"/>
          <w:szCs w:val="28"/>
        </w:rPr>
        <w:t>Тема</w:t>
      </w:r>
      <w:r w:rsidRPr="00AC589C">
        <w:rPr>
          <w:rFonts w:ascii="Times New Roman" w:eastAsiaTheme="minorHAnsi" w:hAnsi="Times New Roman"/>
          <w:sz w:val="28"/>
          <w:szCs w:val="28"/>
        </w:rPr>
        <w:t>: «Совершенствование  методического сопровождения педагого</w:t>
      </w:r>
      <w:proofErr w:type="gramStart"/>
      <w:r w:rsidRPr="00AC589C">
        <w:rPr>
          <w:rFonts w:ascii="Times New Roman" w:eastAsiaTheme="minorHAnsi" w:hAnsi="Times New Roman"/>
          <w:sz w:val="28"/>
          <w:szCs w:val="28"/>
        </w:rPr>
        <w:t>в-</w:t>
      </w:r>
      <w:proofErr w:type="gramEnd"/>
      <w:r w:rsidRPr="00AC589C">
        <w:rPr>
          <w:rFonts w:ascii="Times New Roman" w:eastAsiaTheme="minorHAnsi" w:hAnsi="Times New Roman"/>
          <w:sz w:val="28"/>
          <w:szCs w:val="28"/>
        </w:rPr>
        <w:t xml:space="preserve"> психологов, логопедов, дефектологов, социальных педагогов; учителей физического воспитания и ОБЖ; технологии и музыки».</w:t>
      </w:r>
    </w:p>
    <w:p w:rsidR="00AC589C" w:rsidRPr="00AC589C" w:rsidRDefault="00AC589C" w:rsidP="00AC589C">
      <w:pPr>
        <w:rPr>
          <w:rFonts w:ascii="Times New Roman" w:eastAsiaTheme="minorHAnsi" w:hAnsi="Times New Roman"/>
          <w:b/>
          <w:sz w:val="28"/>
          <w:szCs w:val="28"/>
        </w:rPr>
      </w:pPr>
      <w:r w:rsidRPr="00AC589C">
        <w:rPr>
          <w:rFonts w:ascii="Times New Roman" w:eastAsiaTheme="minorHAnsi" w:hAnsi="Times New Roman"/>
          <w:b/>
          <w:sz w:val="28"/>
          <w:szCs w:val="28"/>
        </w:rPr>
        <w:t xml:space="preserve">Цель: </w:t>
      </w:r>
      <w:r w:rsidRPr="00AC589C">
        <w:rPr>
          <w:rFonts w:asciiTheme="minorHAnsi" w:eastAsiaTheme="minorHAnsi" w:hAnsiTheme="minorHAnsi" w:cstheme="minorBidi"/>
        </w:rPr>
        <w:t xml:space="preserve"> </w:t>
      </w:r>
      <w:r w:rsidRPr="00AC589C">
        <w:rPr>
          <w:rFonts w:ascii="Times New Roman" w:eastAsiaTheme="minorHAnsi" w:hAnsi="Times New Roman"/>
          <w:sz w:val="28"/>
          <w:szCs w:val="28"/>
        </w:rPr>
        <w:t>Организация эффективной  работы  ОУ  по ФГОС, работа в рамках 273-ФЗ, 120- ФЗ.</w:t>
      </w:r>
    </w:p>
    <w:p w:rsidR="00AC589C" w:rsidRPr="00AC589C" w:rsidRDefault="00AC589C" w:rsidP="00AC589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C589C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Pr="00AC589C">
        <w:rPr>
          <w:rFonts w:ascii="Times New Roman" w:eastAsia="Times New Roman" w:hAnsi="Times New Roman"/>
          <w:sz w:val="28"/>
          <w:szCs w:val="28"/>
          <w:lang w:eastAsia="ru-RU"/>
        </w:rPr>
        <w:t>1.Обеспечить методическое сопровождение непрерывного повышения</w:t>
      </w:r>
      <w:r w:rsidRPr="00AC589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C589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педагогических работников;</w:t>
      </w:r>
    </w:p>
    <w:p w:rsidR="00AC589C" w:rsidRPr="00AC589C" w:rsidRDefault="00AC589C" w:rsidP="00AC589C">
      <w:pPr>
        <w:rPr>
          <w:rFonts w:ascii="Times New Roman" w:eastAsiaTheme="minorHAnsi" w:hAnsi="Times New Roman"/>
          <w:b/>
          <w:sz w:val="28"/>
          <w:szCs w:val="28"/>
        </w:rPr>
      </w:pPr>
      <w:r w:rsidRPr="00AC589C">
        <w:rPr>
          <w:rFonts w:ascii="Times New Roman" w:eastAsia="Times New Roman" w:hAnsi="Times New Roman"/>
          <w:sz w:val="28"/>
          <w:szCs w:val="28"/>
          <w:lang w:eastAsia="ru-RU"/>
        </w:rPr>
        <w:t>2.  Отслеживать работу РМО по направлениям</w:t>
      </w:r>
      <w:r w:rsidRPr="00AC589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AC589C" w:rsidRPr="00AC589C" w:rsidRDefault="00AC589C" w:rsidP="00AC58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89C">
        <w:rPr>
          <w:rFonts w:ascii="Times New Roman" w:eastAsia="Times New Roman" w:hAnsi="Times New Roman"/>
          <w:sz w:val="28"/>
          <w:szCs w:val="28"/>
          <w:lang w:eastAsia="ru-RU"/>
        </w:rPr>
        <w:t>3.Оказывать  помощь  в развитии   педагогических работников образовательных учреждений (Участие в районных и региональных конкурсах);</w:t>
      </w:r>
    </w:p>
    <w:p w:rsidR="00AC589C" w:rsidRPr="00AC589C" w:rsidRDefault="00AC589C" w:rsidP="00AC58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89C">
        <w:rPr>
          <w:rFonts w:ascii="Times New Roman" w:eastAsia="Times New Roman" w:hAnsi="Times New Roman"/>
          <w:sz w:val="28"/>
          <w:szCs w:val="28"/>
          <w:lang w:eastAsia="ru-RU"/>
        </w:rPr>
        <w:t xml:space="preserve">4.Обеспечить качественную работу с несовершеннолетними, состоящими на различных видах учёта и их семьями. </w:t>
      </w:r>
    </w:p>
    <w:p w:rsidR="00AC589C" w:rsidRPr="00AC589C" w:rsidRDefault="00AC589C" w:rsidP="00AC5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89C" w:rsidRPr="00AC589C" w:rsidRDefault="00AC589C" w:rsidP="00AC589C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9"/>
        <w:gridCol w:w="5661"/>
        <w:gridCol w:w="34"/>
        <w:gridCol w:w="1213"/>
        <w:gridCol w:w="29"/>
        <w:gridCol w:w="6"/>
        <w:gridCol w:w="107"/>
        <w:gridCol w:w="2201"/>
      </w:tblGrid>
      <w:tr w:rsidR="00AC589C" w:rsidRPr="00AC589C" w:rsidTr="001E65F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п\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AC589C" w:rsidRPr="00AC589C" w:rsidTr="001E65F1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AC589C" w:rsidRPr="00AC589C" w:rsidTr="001E65F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банка  данных несовершеннолетних, состоящих на различных видах учета, совместно со специалистом КДН и ЗП. 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Кобзарь Е.М. </w:t>
            </w:r>
          </w:p>
        </w:tc>
      </w:tr>
      <w:tr w:rsidR="00AC589C" w:rsidRPr="00AC589C" w:rsidTr="001E65F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Анализ состояния педагогических кадров по направлениям: 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психологи, социальные педагоги, учителя физического воспитания, технологии , логопеды, дефектологи</w:t>
            </w: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)  на 2017 – 18 учебный год;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</w:tr>
      <w:tr w:rsidR="00AC589C" w:rsidRPr="00AC589C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97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Обработка и анализ результатов конкурсов выставок, конкурсов профессионального мастерства, проектной и исследовательской деятельности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методисты ОО</w:t>
            </w:r>
          </w:p>
        </w:tc>
      </w:tr>
      <w:tr w:rsidR="00AC589C" w:rsidRPr="00AC589C" w:rsidTr="001E65F1">
        <w:trPr>
          <w:trHeight w:val="721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Создание банка  данных несовершеннолетних, состоящих на различных видах учета по охвату дополнительным образованием.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Карташов А.В. директор ДЮСШ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Осинцева В.О. директор ЦДТ</w:t>
            </w:r>
          </w:p>
        </w:tc>
      </w:tr>
      <w:tr w:rsidR="00AC589C" w:rsidRPr="00AC589C" w:rsidTr="001E65F1">
        <w:trPr>
          <w:trHeight w:val="262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Минобр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proofErr w:type="spell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,  КДН и ЗП.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Подготовка аналитических справок педагогами психологами, социальными педагогами.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  методисты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182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1.7.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Составление  актов учебной литературы по потребности ОУ.</w:t>
            </w:r>
          </w:p>
        </w:tc>
        <w:tc>
          <w:tcPr>
            <w:tcW w:w="1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По поступлению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345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AC589C" w:rsidRPr="00AC589C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 xml:space="preserve">Ознакомление педагогов с новинками педагогической, психологической, методической литературы на бумажных и электронных носителях. Распространение и ознакомления с алгоритмами деятельности по сопровождению несовершеннолетних, состоящих на учете, ознакомление с приказами </w:t>
            </w:r>
            <w:proofErr w:type="spellStart"/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Минобра</w:t>
            </w:r>
            <w:proofErr w:type="spellEnd"/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. РА.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450"/>
        </w:trPr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Посещение семинаров, курсов, конференций,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</w:tc>
      </w:tr>
      <w:tr w:rsidR="00AC589C" w:rsidRPr="00AC589C" w:rsidTr="001E65F1">
        <w:trPr>
          <w:trHeight w:val="570"/>
        </w:trPr>
        <w:tc>
          <w:tcPr>
            <w:tcW w:w="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совета профилактики при школах.</w:t>
            </w: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720"/>
        </w:trPr>
        <w:tc>
          <w:tcPr>
            <w:tcW w:w="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C589C" w:rsidRPr="00AC589C" w:rsidTr="001E65F1">
        <w:trPr>
          <w:trHeight w:val="240"/>
        </w:trPr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в адрес ОУ  постановлений КДН и ЗП, с целью своевременной профилактической работы с несовершеннолетними, поставленными на учет.  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</w:tc>
      </w:tr>
      <w:tr w:rsidR="00AC589C" w:rsidRPr="00AC589C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предварительной информации по  потребности учебной литературы на 2018-2019 учебный год.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AC589C" w:rsidRPr="00AC589C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2.5.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Ознакомление с алгоритмом по формированию заявки  учебной литературы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Июнь-октябрь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345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III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AC589C" w:rsidRPr="00AC589C" w:rsidTr="001E65F1">
        <w:trPr>
          <w:trHeight w:val="39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3.В области повышения квалификации</w:t>
            </w:r>
          </w:p>
        </w:tc>
      </w:tr>
      <w:tr w:rsidR="00AC589C" w:rsidRPr="00AC589C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3.1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квалификации: 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педагого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психологов, логопедов, дефектологов, социальных педагогов; учителей физического воспитания и ОБЖ; технологии и музыки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Методисты ОО</w:t>
            </w:r>
          </w:p>
        </w:tc>
      </w:tr>
      <w:tr w:rsidR="00AC589C" w:rsidRPr="00AC589C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3.2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групповых, индивидуальных консультаций, семинаров для</w:t>
            </w:r>
            <w:r w:rsidRPr="00AC58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педагого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психологов, социальных педагогов, учителей физического воспитания, технологии</w:t>
            </w:r>
            <w:r w:rsidRPr="00AC58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логопедов, дефектологов</w:t>
            </w: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3150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3.3.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Районный семинар тема </w:t>
            </w:r>
            <w:proofErr w:type="gramStart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:«</w:t>
            </w:r>
            <w:proofErr w:type="gramEnd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Медиация в образовании, кейсы» на базе МОУ «</w:t>
            </w:r>
            <w:proofErr w:type="spellStart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Кебезенская</w:t>
            </w:r>
            <w:proofErr w:type="spellEnd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Романова О.А.- педаго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психолог</w:t>
            </w:r>
            <w:r w:rsidRPr="00AC589C">
              <w:rPr>
                <w:rFonts w:asciiTheme="minorHAnsi" w:eastAsiaTheme="minorHAnsi" w:hAnsiTheme="minorHAnsi" w:cstheme="minorBidi"/>
                <w:bCs/>
                <w:sz w:val="28"/>
                <w:szCs w:val="28"/>
              </w:rPr>
              <w:t xml:space="preserve"> МОУ </w:t>
            </w:r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proofErr w:type="spellStart"/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>Кебезенская</w:t>
            </w:r>
            <w:proofErr w:type="spellEnd"/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СОШ» руководитель РМО</w:t>
            </w:r>
          </w:p>
        </w:tc>
      </w:tr>
      <w:tr w:rsidR="00AC589C" w:rsidRPr="00AC589C" w:rsidTr="001E65F1">
        <w:trPr>
          <w:trHeight w:val="2760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3.4.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РМО учителей физической культуры и ОБЖ на базе  «</w:t>
            </w:r>
            <w:proofErr w:type="spellStart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Турочакской</w:t>
            </w:r>
            <w:proofErr w:type="spellEnd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школы» тема:                 «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современных образовательных технологий в урочной и внеурочной деятельности в соответствии с требованиями системно-деятельного подхода».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Карташов А.В.директор ДЮСШ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Васильева Е.В. методист ДЮСШ.</w:t>
            </w:r>
          </w:p>
        </w:tc>
      </w:tr>
      <w:tr w:rsidR="00AC589C" w:rsidRPr="00AC589C" w:rsidTr="001E65F1">
        <w:trPr>
          <w:trHeight w:val="41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3.5.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РМО учителей технологии и музыки </w:t>
            </w:r>
          </w:p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«уроки технологии и музыки в рамках ФГОС»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Михайлова Р.В.</w:t>
            </w:r>
            <w:r w:rsidRPr="00AC589C">
              <w:rPr>
                <w:rFonts w:asciiTheme="minorHAnsi" w:eastAsiaTheme="minorHAnsi" w:hAnsiTheme="minorHAnsi" w:cstheme="minorBidi"/>
                <w:bCs/>
                <w:sz w:val="28"/>
                <w:szCs w:val="28"/>
              </w:rPr>
              <w:t xml:space="preserve"> </w:t>
            </w:r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>учитель технологии МОУ «</w:t>
            </w:r>
            <w:proofErr w:type="spellStart"/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>Кебезенская</w:t>
            </w:r>
            <w:proofErr w:type="spellEnd"/>
            <w:r w:rsidRPr="00AC589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СОШ» руководитель РМО</w:t>
            </w:r>
          </w:p>
        </w:tc>
      </w:tr>
      <w:tr w:rsidR="00AC589C" w:rsidRPr="00AC589C" w:rsidTr="001E65F1">
        <w:trPr>
          <w:trHeight w:val="39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IV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AC589C" w:rsidRPr="00AC589C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4.1.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консультационной работы для</w:t>
            </w:r>
            <w:r w:rsidRPr="00AC58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педагого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психологов, социальных педагогов, учителей физического воспитания, технологии , логопедов, дефектологов»</w:t>
            </w:r>
            <w:r w:rsidRPr="00AC58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Организация консультационной работы </w:t>
            </w:r>
            <w:proofErr w:type="gramStart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для</w:t>
            </w:r>
            <w:proofErr w:type="gramEnd"/>
          </w:p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родителей по профилактической работе  с детьми «группы риска».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393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AC589C" w:rsidRPr="00AC589C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Внедрение и распространение ШСП </w:t>
            </w:r>
          </w:p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( медиации в ОУ района)</w:t>
            </w:r>
            <w:proofErr w:type="gramStart"/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C589C">
              <w:rPr>
                <w:rFonts w:ascii="Times New Roman" w:eastAsia="Times New Roman" w:hAnsi="Times New Roman"/>
                <w:bCs/>
                <w:sz w:val="28"/>
                <w:szCs w:val="28"/>
              </w:rPr>
              <w:t>Внедрение и распространение алгоритма действий в ОУ при постановке на учет несовершеннолетних граждан.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Педагог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и-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медиаторы</w:t>
            </w:r>
          </w:p>
        </w:tc>
      </w:tr>
      <w:tr w:rsidR="00AC589C" w:rsidRPr="00AC589C" w:rsidTr="001E65F1">
        <w:trPr>
          <w:trHeight w:val="422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AC589C" w:rsidRPr="00AC589C" w:rsidTr="001E65F1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Распространение передового педагогического опыта через семинары, мастер – классы, заседания РМО.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527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AC589C" w:rsidRPr="00AC589C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выполнением методических рекомендаций по 120-ФЗ и 273-ФЗ.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AC589C" w:rsidRPr="00AC589C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 xml:space="preserve"> своевременным составлением ИПР;</w:t>
            </w:r>
          </w:p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- контроль по оформлению правого уголка ОУ</w:t>
            </w:r>
          </w:p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-контроль по формированию правовой базы в ОУ для создания  ШСП</w:t>
            </w:r>
          </w:p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AC589C">
              <w:rPr>
                <w:rFonts w:asciiTheme="minorHAnsi" w:eastAsiaTheme="minorHAnsi" w:hAnsiTheme="minorHAnsi" w:cstheme="minorBidi"/>
                <w:szCs w:val="28"/>
              </w:rPr>
              <w:t xml:space="preserve">- </w:t>
            </w: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контроль по организации летнего отдыха и занятости несовершеннолетних, состоящих на различных видах учета.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527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VIII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. Мониторинг</w:t>
            </w:r>
          </w:p>
        </w:tc>
      </w:tr>
      <w:tr w:rsidR="00AC589C" w:rsidRPr="00AC589C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Мониторинг работы с неблагополучными семьями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Совместно со специалистами КДН </w:t>
            </w:r>
            <w:proofErr w:type="spell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иЗП</w:t>
            </w:r>
            <w:proofErr w:type="spellEnd"/>
          </w:p>
        </w:tc>
      </w:tr>
      <w:tr w:rsidR="00AC589C" w:rsidRPr="00AC589C" w:rsidTr="001E65F1">
        <w:trPr>
          <w:trHeight w:val="15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Мониторинг работы с несовершеннолетними, состоящими на учете.</w:t>
            </w:r>
          </w:p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Кобзарь Е.М. Совместно со специалистами КДН </w:t>
            </w:r>
            <w:proofErr w:type="spell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иЗП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,П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ДН</w:t>
            </w:r>
            <w:proofErr w:type="spellEnd"/>
          </w:p>
        </w:tc>
      </w:tr>
      <w:tr w:rsidR="00AC589C" w:rsidRPr="00AC589C" w:rsidTr="001E65F1">
        <w:trPr>
          <w:trHeight w:val="13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8.3.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Мониторинг по обеспечению  учебной литературой  100% ОУ района.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июнь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8.4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C" w:rsidRPr="00AC589C" w:rsidRDefault="00AC589C" w:rsidP="00AC589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89C">
              <w:rPr>
                <w:rFonts w:ascii="Times New Roman" w:eastAsia="Times New Roman" w:hAnsi="Times New Roman"/>
                <w:sz w:val="28"/>
                <w:szCs w:val="28"/>
              </w:rPr>
              <w:t>Мониторинг работы учителей физической культуры,</w:t>
            </w:r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</w:t>
            </w:r>
            <w:proofErr w:type="gramStart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C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логопедов, дефектологов.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C589C" w:rsidRPr="00AC589C" w:rsidTr="001E65F1">
        <w:trPr>
          <w:trHeight w:val="527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>Х. Выезды с целью оказания методической помощи.</w:t>
            </w:r>
          </w:p>
        </w:tc>
      </w:tr>
      <w:tr w:rsidR="00AC589C" w:rsidRPr="00AC589C" w:rsidTr="001E65F1">
        <w:trPr>
          <w:trHeight w:val="222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По ОУ района с целью оказания методической помощи по направлениям:</w:t>
            </w:r>
            <w:r w:rsidRPr="00AC589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педагого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в-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психологов, социальных педагогов, учителей физического воспитания, технологии , логопедов, дефектологов.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589C">
              <w:rPr>
                <w:rFonts w:ascii="Times New Roman" w:eastAsiaTheme="minorHAnsi" w:hAnsi="Times New Roman"/>
                <w:sz w:val="28"/>
                <w:szCs w:val="28"/>
              </w:rPr>
              <w:t>Кобзарь Е.М.</w:t>
            </w:r>
          </w:p>
          <w:p w:rsidR="00AC589C" w:rsidRPr="00AC589C" w:rsidRDefault="00AC589C" w:rsidP="00AC58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C589C" w:rsidRPr="00AC589C" w:rsidRDefault="00AC589C" w:rsidP="00AC589C">
      <w:pPr>
        <w:rPr>
          <w:rFonts w:ascii="Times New Roman" w:eastAsiaTheme="minorHAnsi" w:hAnsi="Times New Roman"/>
          <w:sz w:val="28"/>
          <w:szCs w:val="28"/>
        </w:rPr>
      </w:pPr>
    </w:p>
    <w:p w:rsidR="00AC589C" w:rsidRPr="00AC589C" w:rsidRDefault="00AC589C" w:rsidP="00AC589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C589C" w:rsidRPr="00AC589C" w:rsidRDefault="00AC589C" w:rsidP="00AC589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C589C" w:rsidRPr="00AC589C" w:rsidRDefault="00AC589C" w:rsidP="00AC589C">
      <w:pPr>
        <w:rPr>
          <w:rFonts w:ascii="Times New Roman" w:eastAsiaTheme="minorHAnsi" w:hAnsi="Times New Roman"/>
          <w:b/>
          <w:sz w:val="28"/>
          <w:szCs w:val="28"/>
        </w:rPr>
      </w:pPr>
    </w:p>
    <w:p w:rsidR="00755BD3" w:rsidRPr="00755BD3" w:rsidRDefault="00755BD3" w:rsidP="00755BD3">
      <w:pPr>
        <w:rPr>
          <w:rFonts w:ascii="Times New Roman" w:eastAsiaTheme="minorHAnsi" w:hAnsi="Times New Roman"/>
          <w:b/>
          <w:sz w:val="28"/>
          <w:szCs w:val="28"/>
        </w:rPr>
      </w:pPr>
    </w:p>
    <w:p w:rsidR="00755BD3" w:rsidRPr="00755BD3" w:rsidRDefault="00755BD3" w:rsidP="00755BD3">
      <w:pPr>
        <w:rPr>
          <w:rFonts w:ascii="Times New Roman" w:eastAsiaTheme="minorHAnsi" w:hAnsi="Times New Roman"/>
          <w:b/>
          <w:sz w:val="28"/>
          <w:szCs w:val="28"/>
        </w:rPr>
      </w:pPr>
      <w:r w:rsidRPr="00755BD3">
        <w:rPr>
          <w:rFonts w:ascii="Times New Roman" w:eastAsiaTheme="minorHAnsi" w:hAnsi="Times New Roman"/>
          <w:b/>
          <w:sz w:val="28"/>
          <w:szCs w:val="28"/>
        </w:rPr>
        <w:t>Тема на учебный год: «Совершенствование  методического сопровождения стандарта дошкольного образования в образовательных организациях МО «Турочакский район» как один из факторов повышения качества дошкольного образования».</w:t>
      </w:r>
    </w:p>
    <w:p w:rsidR="00755BD3" w:rsidRPr="00755BD3" w:rsidRDefault="00755BD3" w:rsidP="00755BD3">
      <w:pPr>
        <w:rPr>
          <w:rFonts w:ascii="Times New Roman" w:eastAsiaTheme="minorHAnsi" w:hAnsi="Times New Roman"/>
          <w:b/>
          <w:sz w:val="28"/>
          <w:szCs w:val="28"/>
        </w:rPr>
      </w:pPr>
      <w:r w:rsidRPr="00755BD3">
        <w:rPr>
          <w:rFonts w:ascii="Times New Roman" w:eastAsiaTheme="minorHAnsi" w:hAnsi="Times New Roman"/>
          <w:b/>
          <w:sz w:val="28"/>
          <w:szCs w:val="28"/>
        </w:rPr>
        <w:t xml:space="preserve">Цель: </w:t>
      </w:r>
      <w:r w:rsidRPr="00755BD3">
        <w:rPr>
          <w:rFonts w:asciiTheme="minorHAnsi" w:eastAsiaTheme="minorHAnsi" w:hAnsiTheme="minorHAnsi" w:cstheme="minorBidi"/>
        </w:rPr>
        <w:t xml:space="preserve"> </w:t>
      </w:r>
      <w:r w:rsidRPr="00755BD3">
        <w:rPr>
          <w:rFonts w:ascii="Times New Roman" w:eastAsiaTheme="minorHAnsi" w:hAnsi="Times New Roman"/>
          <w:b/>
          <w:sz w:val="28"/>
          <w:szCs w:val="28"/>
        </w:rPr>
        <w:t xml:space="preserve">Организация эффективной  работы  ДОУ  по ФГОС </w:t>
      </w:r>
      <w:proofErr w:type="gramStart"/>
      <w:r w:rsidRPr="00755BD3">
        <w:rPr>
          <w:rFonts w:ascii="Times New Roman" w:eastAsiaTheme="minorHAnsi" w:hAnsi="Times New Roman"/>
          <w:b/>
          <w:sz w:val="28"/>
          <w:szCs w:val="28"/>
        </w:rPr>
        <w:t>ДО</w:t>
      </w:r>
      <w:proofErr w:type="gramEnd"/>
      <w:r w:rsidRPr="00755BD3">
        <w:rPr>
          <w:rFonts w:ascii="Times New Roman" w:eastAsiaTheme="minorHAnsi" w:hAnsi="Times New Roman"/>
          <w:b/>
          <w:sz w:val="28"/>
          <w:szCs w:val="28"/>
        </w:rPr>
        <w:t xml:space="preserve"> и  по ФГОС ДО ОВЗ</w:t>
      </w:r>
    </w:p>
    <w:p w:rsidR="00755BD3" w:rsidRPr="00755BD3" w:rsidRDefault="00755BD3" w:rsidP="00755BD3">
      <w:pPr>
        <w:rPr>
          <w:rFonts w:ascii="Times New Roman" w:eastAsiaTheme="minorHAnsi" w:hAnsi="Times New Roman"/>
          <w:b/>
          <w:sz w:val="28"/>
          <w:szCs w:val="28"/>
        </w:rPr>
      </w:pPr>
      <w:r w:rsidRPr="00755BD3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1.Обеспечить методическое сопровождение непрерывного повышения</w:t>
      </w:r>
      <w:r w:rsidRPr="00755BD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педагогических и руководящих работников</w:t>
      </w:r>
      <w:r w:rsidRPr="00755BD3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55BD3" w:rsidRPr="00755BD3" w:rsidRDefault="00755BD3" w:rsidP="00755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55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эффективность организационно-управленческой деятельности в ДОО по реализации ФГОС </w:t>
      </w:r>
      <w:proofErr w:type="gramStart"/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BD3" w:rsidRPr="00755BD3" w:rsidRDefault="00755BD3" w:rsidP="00755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3.Оказывать  помощь  в развитии творческого потенциала педагогических работников образовательных учреждений;</w:t>
      </w:r>
    </w:p>
    <w:p w:rsidR="00755BD3" w:rsidRPr="00755BD3" w:rsidRDefault="00755BD3" w:rsidP="00755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4.Обеспечить доступность и качество  дошкольного образования. Развитие вариативных форм дошкольного образования.</w:t>
      </w:r>
    </w:p>
    <w:p w:rsidR="00755BD3" w:rsidRPr="00755BD3" w:rsidRDefault="00755BD3" w:rsidP="0075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BD3">
        <w:rPr>
          <w:rFonts w:ascii="Times New Roman" w:eastAsia="Times New Roman" w:hAnsi="Times New Roman"/>
          <w:sz w:val="28"/>
          <w:szCs w:val="28"/>
          <w:lang w:eastAsia="ru-RU"/>
        </w:rPr>
        <w:t>5.Организация инклюзивного образования детей с ОВЗ, детей-инвалидов в ДОУ.</w:t>
      </w:r>
    </w:p>
    <w:p w:rsidR="00755BD3" w:rsidRPr="00755BD3" w:rsidRDefault="00755BD3" w:rsidP="00755BD3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9"/>
        <w:gridCol w:w="5661"/>
        <w:gridCol w:w="34"/>
        <w:gridCol w:w="1242"/>
        <w:gridCol w:w="6"/>
        <w:gridCol w:w="107"/>
        <w:gridCol w:w="2201"/>
      </w:tblGrid>
      <w:tr w:rsidR="00755BD3" w:rsidRPr="00755BD3" w:rsidTr="001E65F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п\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755BD3" w:rsidRPr="00755BD3" w:rsidTr="001E65F1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755BD3" w:rsidRPr="00755BD3" w:rsidTr="001E65F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базы данных о количественном и качественном составе педагогов МДОУ, руководителей МДОУ, воспитателей МДОУ.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Гришкова Н.Б., методист ОО</w:t>
            </w:r>
          </w:p>
        </w:tc>
      </w:tr>
      <w:tr w:rsidR="00755BD3" w:rsidRPr="00755BD3" w:rsidTr="001E65F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состояния педагогических кадров на 2017 – 18 учебный год;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Обработка и анализ результатов конкурсов для дошкольников, конкурсов профессионального мастерства, проектной и исследовательской деятельности педагогов района.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методисты ОО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Отчеты по формам (К 85, РИК 78 и другие)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Минобр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.Р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proofErr w:type="spellEnd"/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Подготовка аналитических справок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методисты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аналитических справок по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инспекционно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– контрольной 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</w:tc>
      </w:tr>
      <w:tr w:rsidR="00755BD3" w:rsidRPr="00755BD3" w:rsidTr="001E65F1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Ознакомление педагогов с новинками педагогической, психологической, методической литературы на бумажных и электронных носителях.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2.2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Посещение семинаров, курсов, конференций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Гришкова Н.Б., методист ОО, заведующие 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Ознакомление педагогов с опытом инновационной деятельности дошкольных образовательных учреждений района и отдельных педагогов.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методист ОО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Информирование педагогов содержанием образовательных программ, программ развития, рекомендаций, нормативных актов.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III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запросов, методическое сопровождение и оказание практической помощи педагогам в период подготовки к аттестации, в </w:t>
            </w:r>
            <w:proofErr w:type="spellStart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межаттестационный</w:t>
            </w:r>
            <w:proofErr w:type="spellEnd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 и межкурсовой периоды.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Организация методического сопровождения подготовки педагогов ДОУ к проведению аттестации: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2 срок: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Бакашева</w:t>
            </w:r>
            <w:proofErr w:type="spellEnd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 А.П.-1КК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      2.Сурнина Е.С-1КК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4 срок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1.Жеребятьева Ю.В. – ВКК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Гридягина</w:t>
            </w:r>
            <w:proofErr w:type="spellEnd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  О.В. -1 КК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Декабрь-январь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Март-май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29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tabs>
                <w:tab w:val="left" w:pos="402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3.2 Совещания, семинары, семинары-практикумы, РМО для педагогов</w:t>
            </w:r>
          </w:p>
          <w:p w:rsidR="00755BD3" w:rsidRPr="00755BD3" w:rsidRDefault="00755BD3" w:rsidP="00755BD3">
            <w:pPr>
              <w:tabs>
                <w:tab w:val="left" w:pos="402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3.2.1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3.2.2.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3.2.3.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3.2.4.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Вопросы, выносимые на совещание с заведующими муниципальными дошкольными образовательными учреждениями: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Анализ готовности основных и адаптированных образовательных  программ ДОУ.</w:t>
            </w:r>
            <w:r w:rsidRPr="00755BD3">
              <w:rPr>
                <w:rFonts w:asciiTheme="minorHAnsi" w:eastAsiaTheme="minorHAnsi" w:hAnsiTheme="minorHAnsi" w:cstheme="minorBidi"/>
              </w:rPr>
              <w:t xml:space="preserve"> </w:t>
            </w: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Коррекционно-логопедическая работа  в условиях реализации  ФГОС  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Управление  организационн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о-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педагогической работой  в ДОО  в условиях  ФГОС дошкольного образования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Система контроля в модели обеспечения качества образования на этапе реализации ФГОС 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Итоги работы МДОУ в 2017-2018 учебном году. Анализ работы за год.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Старшие воспитатели.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Старшие воспитатели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Заведующие, методисты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Заведующие,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методисты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3.3.1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План работы секции дошкольных работников августовского совещания 2017г. по теме «Методическая и профессиональная компетентность педагога как условие его эффективной деятельности  в достижении высокого качества образования». (Руководитель Шипунова С.Н.) </w:t>
            </w: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- Приветствие. План  работы секции.</w:t>
            </w: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- Анализ работы за 2016-2017 учебный год.</w:t>
            </w: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Формирование и повышение профессиональных компетенций педагога дошкольного образования как необходимое условие педагогического процесса.</w:t>
            </w: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- Сопровождение ребенка с ОВЗ в условиях групп общеразвивающей направленности.-</w:t>
            </w: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Мастер-класс «Развиваем речь, играя».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-Игры, направленные на развитие грамматического строя речи.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 - Игры, направленные на развитие фонематического слуха.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 - Игры, направленные на расширение словаря.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-Тренинг «Игры для релаксации»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Шипунова С.Н.</w:t>
            </w: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Руководитель РМО</w:t>
            </w: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 методист ОО</w:t>
            </w: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Ильтеева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Е.С.- старший воспитатель филиала №2 «Солнышко»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Дильман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И.А., учитель-логопед филиала №2 «Солнышко»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Никулина С.В., учитель-логопед 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Пензенко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Ю.С., педаго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психолог</w:t>
            </w:r>
            <w:r w:rsidRPr="00755BD3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Рецлав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Е.А.,  педагог-психолог</w:t>
            </w:r>
            <w:r w:rsidRPr="00755BD3">
              <w:rPr>
                <w:rFonts w:asciiTheme="minorHAnsi" w:eastAsiaTheme="minorHAnsi" w:hAnsiTheme="minorHAnsi" w:cstheme="minorBidi"/>
              </w:rPr>
              <w:t xml:space="preserve"> </w:t>
            </w: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755BD3" w:rsidRPr="00755BD3" w:rsidTr="001E65F1">
        <w:trPr>
          <w:trHeight w:val="55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    3.4 Районные методические дни</w:t>
            </w:r>
          </w:p>
          <w:p w:rsidR="00755BD3" w:rsidRPr="00755BD3" w:rsidRDefault="00755BD3" w:rsidP="00755BD3">
            <w:pPr>
              <w:spacing w:after="160" w:line="25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3.4.1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На базе филиала  детский сад «Чебурашка»  МОУ  «Дмитриевская  СОШ» 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Заведующая филиалом  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Сурнина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Е.С.</w:t>
            </w:r>
          </w:p>
        </w:tc>
      </w:tr>
      <w:tr w:rsidR="00755BD3" w:rsidRPr="00755BD3" w:rsidTr="001E65F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3.4.2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На базе  МДОУ д/с «Березка»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Кащеева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Н.Ю., руководитель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МДОУ д/с «Родничок» </w:t>
            </w:r>
          </w:p>
        </w:tc>
      </w:tr>
      <w:tr w:rsidR="00755BD3" w:rsidRPr="00755BD3" w:rsidTr="001E65F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3.4.3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На базе  филиала «Гнездышко»  МДОУ д/с «Родничок»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Заведующая филиалом  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3.4.4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На базе филиала  д/с «Березка» МОУ «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Бийкинская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Заведующая филиалом  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3.5</w:t>
            </w:r>
            <w:proofErr w:type="gramStart"/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области аттестации руководящих и педагогических кадров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3.5.1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Уточнение списка аттестуемых педагогов</w:t>
            </w:r>
          </w:p>
          <w:p w:rsidR="00755BD3" w:rsidRPr="00755BD3" w:rsidRDefault="00755BD3" w:rsidP="00755B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Составление графика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3.5.2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Консультация аттестующихся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3.5.3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Методическое сопровождение подготовки аттестующихся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3.6</w:t>
            </w:r>
            <w:proofErr w:type="gramStart"/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области повышения квалификации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3.6.1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Сверка картотеки педагогических работников. Составление графика и заявка на курсы повышения квалификации руководителей, педагогов МДОУ.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3.6.2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групповых, индивидуальных консультаций для руководителей МДОУ, старших воспитателей.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3.6.3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Оказание методической помощи педагогам, нуждающимся в помощи.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3.6.4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квалификации педагогических кадров через семинары, методические дни, курсы.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3.7 Организационная деятельность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3.7.1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Составление годового плана работы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3.7.2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Участие педагогов ДОУ в республиканских и всероссийских конкурсных мероприятиях.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3. 8 Организация конкурсных мероприятий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Составление плана - графика конкурсов и мероприятий для детей и педагогов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 методист ОО, заведующие МДОУ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3.8.3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проведением конкурсов, обеспечение доступности и активного участия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дипломов и сертификатов районных конкурсов педагогов МДОУ: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Новые идеи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Удивительное рядом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Калейдоскоп идей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Гришкова Н.Б., 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3.8.5.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Районный  спортивно-оздоровительный Фестиваль «Малышок»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Методисты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3.8.6.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Районный фестиваль среди дошкольных образовательных организаций,  посвящённый Году экологии.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методисты</w:t>
            </w:r>
          </w:p>
        </w:tc>
      </w:tr>
      <w:tr w:rsidR="00755BD3" w:rsidRPr="00755BD3" w:rsidTr="001E65F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IV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4.1.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консультационной работы для педагогов дошкольного образования по вопросам методической, инновационной, экспериментальной деятельности.</w:t>
            </w:r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консультационной работы </w:t>
            </w:r>
            <w:proofErr w:type="gramStart"/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для</w:t>
            </w:r>
            <w:proofErr w:type="gramEnd"/>
          </w:p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родителей по введению ФГОС </w:t>
            </w:r>
            <w:proofErr w:type="gramStart"/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методист ОО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методист ОО</w:t>
            </w:r>
          </w:p>
        </w:tc>
      </w:tr>
      <w:tr w:rsidR="00755BD3" w:rsidRPr="00755BD3" w:rsidTr="001E65F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755BD3" w:rsidRPr="00755BD3" w:rsidTr="001E65F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информации об основных направлениях проектной деятельности, об информационных профессиональных потребностях педагогов дошкольного образования.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методист ОО</w:t>
            </w:r>
          </w:p>
        </w:tc>
      </w:tr>
      <w:tr w:rsidR="00755BD3" w:rsidRPr="00755BD3" w:rsidTr="001E65F1">
        <w:trPr>
          <w:trHeight w:val="42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755BD3" w:rsidRPr="00755BD3" w:rsidTr="001E65F1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Распространение передового педагогического опыта через семинары, Дни открытых дверей, мастер - класс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методист ОО</w:t>
            </w:r>
          </w:p>
        </w:tc>
      </w:tr>
      <w:tr w:rsidR="00755BD3" w:rsidRPr="00755BD3" w:rsidTr="001E65F1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bCs/>
                <w:sz w:val="28"/>
                <w:szCs w:val="28"/>
              </w:rPr>
              <w:t>Районный конкурс « Воспитатель года 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</w:tc>
      </w:tr>
      <w:tr w:rsidR="00755BD3" w:rsidRPr="00755BD3" w:rsidTr="001E65F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755BD3" w:rsidRPr="00755BD3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выполнением программ, реализующих в дошкольных образовательных учреждениях района (Все МДОУ).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 своевременной аттестацией педагогических работников на подтверждение занимаемой должности.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УО, заведующие МДОУ</w:t>
            </w:r>
          </w:p>
        </w:tc>
      </w:tr>
      <w:tr w:rsidR="00755BD3" w:rsidRPr="00755BD3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-Тематический контроль по организации предметно – развивающей среды в ДОУ, обеспечивающей реализацию ООП дошкольного образования (в соответствии ФГОС 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VIII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. Мониторинг</w:t>
            </w:r>
          </w:p>
        </w:tc>
      </w:tr>
      <w:tr w:rsidR="00755BD3" w:rsidRPr="00755BD3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Мониторинг выполнения программ,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теч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Н.Б.,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методист ОО</w:t>
            </w:r>
          </w:p>
        </w:tc>
      </w:tr>
      <w:tr w:rsidR="00755BD3" w:rsidRPr="00755BD3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Мониторинг использования ИКТ педагогами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</w:tc>
      </w:tr>
      <w:tr w:rsidR="00755BD3" w:rsidRPr="00755BD3" w:rsidTr="001E65F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8.3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3" w:rsidRPr="00755BD3" w:rsidRDefault="00755BD3" w:rsidP="00755B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работы дошкольных учреждений в соответствии с ФГОС </w:t>
            </w:r>
            <w:proofErr w:type="gramStart"/>
            <w:r w:rsidRPr="00755BD3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Х. Сохранение и расширение сети детских садов</w:t>
            </w: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Информирование населения района по вопросам развития системы образования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Работа в программе «Электронный детский сад»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Оказание содействия и контроль за деятельностью новых форм дошкольного образовани</w:t>
            </w:r>
            <w:proofErr w:type="gram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я(</w:t>
            </w:r>
            <w:proofErr w:type="gram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семейные группы, частный детский сад)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Сбор данных по неорганизованным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9.6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Обновление банка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Коржова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Ю.В.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55BD3" w:rsidRPr="00755BD3" w:rsidTr="001E65F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b/>
                <w:sz w:val="28"/>
                <w:szCs w:val="28"/>
              </w:rPr>
              <w:t>Х. Выезды с целью оказания методической помощи.</w:t>
            </w:r>
          </w:p>
        </w:tc>
      </w:tr>
      <w:tr w:rsidR="00755BD3" w:rsidRPr="00755BD3" w:rsidTr="001E65F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10.1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Филиал  д/с «Аленушка » МОУ «</w:t>
            </w:r>
            <w:proofErr w:type="spellStart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Тондошенская</w:t>
            </w:r>
            <w:proofErr w:type="spellEnd"/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 xml:space="preserve">  ООШ»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Гришкова Н.Б.</w:t>
            </w:r>
          </w:p>
          <w:p w:rsidR="00755BD3" w:rsidRPr="00755BD3" w:rsidRDefault="00755BD3" w:rsidP="00755BD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5BD3">
              <w:rPr>
                <w:rFonts w:ascii="Times New Roman" w:eastAsiaTheme="minorHAnsi" w:hAnsi="Times New Roman"/>
                <w:sz w:val="28"/>
                <w:szCs w:val="28"/>
              </w:rPr>
              <w:t>Шипунова С.Н.</w:t>
            </w:r>
          </w:p>
          <w:p w:rsidR="00755BD3" w:rsidRPr="00755BD3" w:rsidRDefault="00755BD3" w:rsidP="00755BD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55BD3" w:rsidRPr="00755BD3" w:rsidRDefault="00755BD3" w:rsidP="00755BD3">
      <w:pPr>
        <w:rPr>
          <w:rFonts w:ascii="Times New Roman" w:eastAsiaTheme="minorHAnsi" w:hAnsi="Times New Roman"/>
          <w:sz w:val="28"/>
          <w:szCs w:val="28"/>
        </w:rPr>
      </w:pPr>
    </w:p>
    <w:p w:rsidR="00755BD3" w:rsidRPr="00755BD3" w:rsidRDefault="00755BD3" w:rsidP="00755BD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18BF" w:rsidRPr="000418BF" w:rsidRDefault="000418BF" w:rsidP="000418BF">
      <w:pPr>
        <w:keepNext/>
        <w:keepLines/>
        <w:tabs>
          <w:tab w:val="left" w:pos="6270"/>
        </w:tabs>
        <w:spacing w:before="200" w:after="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</w:pPr>
      <w:r w:rsidRPr="000418BF"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  <w:t>КАЛЕНДАРЬ</w:t>
      </w:r>
      <w:r w:rsidRPr="000418BF"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  <w:tab/>
      </w:r>
    </w:p>
    <w:p w:rsidR="000418BF" w:rsidRPr="000418BF" w:rsidRDefault="000418BF" w:rsidP="000418B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418BF">
        <w:rPr>
          <w:rFonts w:ascii="Times New Roman" w:eastAsia="Times New Roman" w:hAnsi="Times New Roman"/>
          <w:b/>
          <w:sz w:val="36"/>
          <w:szCs w:val="36"/>
          <w:lang w:eastAsia="ru-RU"/>
        </w:rPr>
        <w:t>образовательных событий, на 2017-2018 учебный год</w:t>
      </w:r>
    </w:p>
    <w:p w:rsidR="000418BF" w:rsidRPr="000418BF" w:rsidRDefault="000418BF" w:rsidP="000418BF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Style w:val="GridTableLight"/>
        <w:tblW w:w="0" w:type="auto"/>
        <w:tblLayout w:type="fixed"/>
        <w:tblLook w:val="0480"/>
      </w:tblPr>
      <w:tblGrid>
        <w:gridCol w:w="1629"/>
        <w:gridCol w:w="1211"/>
        <w:gridCol w:w="5077"/>
        <w:gridCol w:w="3280"/>
        <w:gridCol w:w="3280"/>
      </w:tblGrid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исполнители, участники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знаний. Урок Конституции «Вопросы экологии в нормах Конституции Российской Федерации и Конституции Республики Алтай»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 участием депутатов, общественных деятелей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экскурсии, выставка в 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«Национальная </w:t>
            </w:r>
            <w:proofErr w:type="spell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библитоека</w:t>
            </w:r>
            <w:proofErr w:type="spell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им. М.В. </w:t>
            </w:r>
            <w:proofErr w:type="spell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Чевалкова</w:t>
            </w:r>
            <w:proofErr w:type="spell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Единый час духовности «Голубь мира»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 этапе конкурса на лучший пришкольный участок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1-30.09, 1-30.10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#Вместе ярче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Письмо МОНРА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1-30.09, 1-30.10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школьной баскетбольной лиги «КЭС-БАСКЕТ», </w:t>
            </w: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1.09-2.10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Конкурс школьных 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генеалогических исследований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«Моя родословная»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Письмо МОНРА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10-20.10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Экологическая акция «День водного объекта»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Письмо МОНРА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Акция «Стань заметней»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ЦДТ, ДЮСШ, ОУ, ГИБДД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Акция «Внимание</w:t>
            </w:r>
            <w:proofErr w:type="gramStart"/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дети»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ЦДТ, ДЮСШ, ОУ, ГИБДД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этапе Международных Рождественских образовательных чтений «Нравственные ценности и будущее человечества»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759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Письмо МОНРА от 15.08.2017 г., № 02-08-11/3995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3.09 «</w:t>
            </w: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Стоп – ТЕРРОР</w:t>
            </w: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!»: час информации ко Дню солидарности в борьбе с терроризмом в 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«Национальная библиотека им. М.В. </w:t>
            </w:r>
            <w:proofErr w:type="spell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Чевалкова</w:t>
            </w:r>
            <w:proofErr w:type="spell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418BF" w:rsidRPr="000418BF" w:rsidTr="000418BF">
        <w:trPr>
          <w:trHeight w:val="121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уроков безопасности по курсу «Основы безопасности жизнедеятельности» в рамках «Месячника безопасности детей»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совместно с МЧС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646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200 лет со дня рождения А.К. Толстого, русского поэта, писателя, драматурга (1817 г.)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этапе Всероссийского конкурса «Юннат»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689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Сайлюгемского</w:t>
            </w:r>
            <w:proofErr w:type="spell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В программе: открытие фотовыставки «Лики природы», мастер-классы, показ экологических фильмов в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«Национальный музей имени А.В. Анохина»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205 лет со дня Бородинского сражения русской армии под командованием М.Н. Кутузова с французской армией (1812 г.)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новой экспозиции «Чуйский тракт»,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в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«Национальный музей имени А.В. Анохина»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«Антинаркотические уроки»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Решение заседания Антинаркотической комиссии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республиканских соревнованиях «Школа Безопасности -2017»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Республиканские соревнования «Школа Безопасности -2017»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республиканском заочном фотоконкурсе «Заповедные места Алтая»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республиканском конкурсе «Юный исследователь природы Алтая» Конкурс проектов «Вода – источник жизни»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республиканском</w:t>
            </w: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фестивале «Земля снежного барса»»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МОУ «Дмитриевская СОШ»,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Районная сессия научного общества учащихся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Многоборье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(младший возраст, 2004-2005гг.)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ДЮСШ,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Многоборье (</w:t>
            </w:r>
            <w:proofErr w:type="spellStart"/>
            <w:r w:rsidRPr="000418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полиатлон</w:t>
            </w:r>
            <w:proofErr w:type="spellEnd"/>
            <w:r w:rsidRPr="000418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ДЮСШ,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Проведение просветительских мероприятий с родителями</w:t>
            </w:r>
            <w:proofErr w:type="gramStart"/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обучающимися по профилактике </w:t>
            </w:r>
            <w:proofErr w:type="spellStart"/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зацепинга</w:t>
            </w:r>
            <w:proofErr w:type="spellEnd"/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Письмо отдела образования от 08.06.2017 № 278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профилактике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зацепинга</w:t>
            </w:r>
            <w:proofErr w:type="spellEnd"/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«Уроки памяти», посвящённые памяти жертв политических репрессий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заочном этапе 14 Всероссийской акции «Я – гражданин России»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1- 15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Школьный этап конкурса «Мы против коррупции!»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Приказ МОНРА от 26.06.2017г., № 1161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2-31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уроки по «Основам безопасности жизнедеятельности»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совместно с МЧС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60 лет со дня запуска первого искусственного спутника Земли (1957)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первенстве Республики Алтай по спортивному ориентированию бегом «Золотая осень – 2017»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МОУ «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«Уроки памяти» с участием репрессированных и граждан, пострадавших от политических репрессий, посвященных 100-летию политическим репрессиям 1937 года в России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заочного краеведческого конкурса «Сундук прошлых лет»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Всероссийская акция «День в музее для российских кадет»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первенстве Республики Алтай</w:t>
            </w: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по спортивному туризму на пешеходных дистанциях «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Тугая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2017»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МОУ «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15- 30  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 этап конкурса «Мы против коррупции!»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Приказ МОНРА от 26.06.2017г., № 1161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#В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месте ярче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республиканских краеведческих чтениях «Моё Отечество-Алтай». НОУ по краеведению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Акция «Добровольцы детям»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Алтай 08.06.2017 г № 289-р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алтайского языка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Конкурс «Моя семья – за безопасность дорожного движения»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Республиканский конкурс «Моя семья – за безопасность дорожного движения»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лесного  конкурса «Подрост»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научно-практической конференции «РОБОКИТ»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РЦДО,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Республиканский конкурс агитбригад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лесного конкурса «Подрост»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Минприродой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 этап конкурса «Мы против коррупции!»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Письмо Отдела образования  от 16.08.2017 г. №513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 этап конкурса  стихотворений «День памяти жертв ДТП»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Республиканский конкурс стихотворений «День памяти жертв ДТП»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совместно с МВД РА 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Региональный  этап конкурса «Мы против коррупции!»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Приказ МОНРА от 26.06.2017г., № 1161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3 Фестиваль интеллектуальных игр «</w:t>
            </w: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Инсайт</w:t>
            </w:r>
            <w:proofErr w:type="spell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РЦДО,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Единый урок истории, посвященный 100 лет революции 1917 года в России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«Революция на кончике пера» - чтение стихов о революции 1917 года (школы РДШ)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этапе соревнований по шахматам среди школьных команд «Белая ладья»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этапе  конкурса «Юный исследователь природы Алтая»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3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12-24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Классные часы, посвященные 95-летию федеральной автомобильной дороги Р-256 «Чуйский тракт»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3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Литературно-публицистический конкурс, посвящённый 95-летию федеральной автомобильной дороги Р-256 «Чуйский тракт»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День Катунского заповедника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Минкультурой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Презентация экспозиции  «Катунский заповедник», встреча с сотрудниками заповедника, мастер-классы, показ фильмов в 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«Национальный музей имени А.В. Анохина»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Всемирный день прав ребенка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«Права потребител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наши права» 9- 11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матери в России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27.11-2.12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Фестиваль детского творчества, посвященный Международному дню инвалидов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Центр ПМСС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Участники: дети инвалиды, дети с ОВЗ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 (юноши, девушки)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Зимний футбол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против СПИДа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республиканской экологической акции Операция «Ёлочка»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Республиканская экологическая акция Операция «Ёлочка»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Минприродой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От сердца к сердцу</w:t>
            </w: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»: цикл мероприятий к Декаде инвалидов 1-10.12 в 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«Республиканская детская библиотека»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 мероприятия планируются в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«Национальный музей имени А.В. Анохина»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4-10 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дипломов лауреатам и премий для поддержки талантливой молодежи в 2017 году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 мероприятия планируются в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«Национальный музей имени А.В. Анохина»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прав человека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Конституции России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Открытие зимнего сезона по спортивному ориентированию на лыжах «Виктория -2017»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Новогодняя ёлка Главы Республики Алтай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Новогодние мероприятия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ОУ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МОУ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Лыжные гонки</w:t>
            </w:r>
          </w:p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(открытие сезона)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(новогодний турнир)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92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этап Всероссийского детского экологического форума «Зеленая планета»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 декабря – 10 апреля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детского экологического форума «Зеленая планета»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Конференция научно-исследовательских работ (НОУ) обучающихся по краеведению «Моё Отечество-Алтай», в рамках программы «Одарённые дети России»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фестивале робототехники «</w:t>
            </w: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Робостар</w:t>
            </w:r>
            <w:proofErr w:type="spell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первенстве Республики Алтай по спортивному ориентированию на лыжах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, ДЮСШ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Кебезенская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«Заповедный урок»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Зимний фестиваль ВФСК «Готов к труду и обороне» (ГТО)  </w:t>
            </w: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 (муниципальный)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3 этап Всероссийской предметной олимпиады школьников по образовательным предметам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Чемпионат школьной баскетбольной лиги «КЭС-БАСКЕТ», </w:t>
            </w:r>
            <w:r w:rsidRPr="000418B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этап (региональный)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Участие во всероссийском этапе конкурса «Моя малая родина: природа, культура, этнос»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Дни </w:t>
            </w: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педмастерства</w:t>
            </w:r>
            <w:proofErr w:type="spellEnd"/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ЦДТ, ДЮСШ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Всероссийского заочного конкурса детского творчества «Зеркало природы», акция «Сохраним родники Алтая»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Зимний фестиваль ВФСК «Готов к труду и обороне» </w:t>
            </w: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 (региональный и/или межмуниципальный)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этап (всероссийский) – по Положению 2018 г.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этап 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конкурса  детского творчества по пожарной безопасности «Неопалимая купина»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1.02-1.03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Республиканский конкурс  детского творчества по пожарной безопасности «Неопалимая купина»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Участие в региональном чемпионате «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Муниципальный этап 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экологической акции «Источник», конкурс проектов «Вода – источник жизни»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Республиканская экологическая акция «Источник», конкурс проектов «Вода – источник жизни»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793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Урок мужества - 75-летие разгрома советскими войсками немецко-фашистских вой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ск в Ст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алинградской битве (1943 г.)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5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Всероссийский тест по истории Отечества «Исторический диктант»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Онлайн участие, дополнительно поступит письмо МОНРА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российской науки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Районный конкурс «Ученик года-2018»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«Бал кадетов»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419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71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Февраль -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Районный детский фестиваль «Школьная весна»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День знаний по гражданской обороне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совместно с МЧС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республиканском конкурсе «Ученик года - 2018»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этапе Всероссийского детского экологического форума «Зеленая планета – 2018»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республиканской экологической акции «Источник», конкурс рисунков, фотографий, литературных очерков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Экологические акции по уборке памятников природы регионального значения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Минприродой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открытом первенстве Республики Алтай по спортивному туризму на лыжных дистанциях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60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Мариуса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Петипа, балетмейстера (1818 г.)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33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всероссийского  конкурса юных чтецов  «Живая классика»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открытом региональном детском фестивале «Школьная весна»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РЦДО, 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леса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воды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«Час Земли»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150 лет со дня рождения Максима Горького (Алексея Максимовича Пешкова), писателя (1868 г.)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республиканском слёте юных экскурсоводов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Неделя детской и юношеской книги (Л.Н. Толстой – 190 лет, Ф.И. Тютчев – 205 лет, В.Г.Короленко – 165 лет, Б.Житков – 135 лет, С. Маршак – 165 лет, М. Цветаева – 125 лет, Д.Н.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– 165 лет, А.Н. Толстой – 135 лет, Б.Полевой – 110 лет, А.Н.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Осмтровский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– 195 лет)</w:t>
            </w:r>
            <w:proofErr w:type="gramEnd"/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23-30 Дополнительно проводятся  мероприятия к Неделе детской и юношеской книги в 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«Республиканская детская библиотека»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март-июнь 2018г.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Малой летней Олимпиаде  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Алтай </w:t>
            </w: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 (региональный) 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31-1.04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«Зарница» для обучающихся РА</w:t>
            </w:r>
            <w:proofErr w:type="gramEnd"/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 (юноши, девушки)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Лыжные гонки</w:t>
            </w:r>
          </w:p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(закрытие лыжного сезона)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Конкурс плакатов, поделок, рисунков, сочинений на тему профилактики  инфекций переносимых клещами.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региональном этапе 7 Всероссийского конкурса юных чтецов «Живая классика»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республиканской акции «День птиц»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РЦДО совместно с ГАГУ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Районный смотр художественной самодеятельности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образования, ОУ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ЦДТ,ДЮСШ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апрель-июнь 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Летний фестиваль ВФСК «Готов к труду и обороне» (ГТО)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 (муниципальный) 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 (региональный и/или межмуниципальный)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этап (всероссийский) 2018 г.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Всемирный день здоровья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«Заповедный диктант»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Минприродой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этапа фестиваля «Земля снежного барса»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Проведении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акции – Марш парков (конференции, выставки, детские конкурсы)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Минприродой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первенстве Республики Алтай по спортивному туризму на пешеходных дистанциях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по спортивному ориентированию среди 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РА «Горная тропа – 2018»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Районный конкурс детских общественных организаций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35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совместно с МЧС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459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Исторический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«Военными тропами»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республиканском конкурсе юных инспекторов движения «Безопасное колесо»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совместно с МВД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Европейская неделя иммунизации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( Конкурс плакатов, поделок, рисунков, сочинений)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по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 финансовой грамотности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Неделя, посвященная  Дню Победы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3-7 Цикл мероприятий ко Дню Победы в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«Республиканская детская библиотека»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8.05  Цикл мероприятий ко Дню Победы в  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«Национальная библиотека им. М.В. </w:t>
            </w:r>
            <w:proofErr w:type="spell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Чевалкова</w:t>
            </w:r>
            <w:proofErr w:type="spell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141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 в военно-полевых сборах (юноши 10 –</w:t>
            </w:r>
            <w:proofErr w:type="spell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классники</w:t>
            </w:r>
            <w:proofErr w:type="spell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День семьи, конкурс стихов о маме в  </w:t>
            </w:r>
            <w:proofErr w:type="gram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БУ РА</w:t>
            </w:r>
            <w:proofErr w:type="gram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 xml:space="preserve"> «Национальная библиотека им. М.В. </w:t>
            </w:r>
            <w:proofErr w:type="spellStart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Чевалкова</w:t>
            </w:r>
            <w:proofErr w:type="spellEnd"/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финале республиканского конкурса «Детское общественное объединение года»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Участие в слете детских общественных организаций Республики Алтай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Республиканская туристско-краеведческая смена для 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СЮТУР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ЦДТ,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Всероссийский день посадки леса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418BF">
              <w:rPr>
                <w:rFonts w:ascii="Times New Roman" w:hAnsi="Times New Roman"/>
                <w:sz w:val="24"/>
                <w:szCs w:val="24"/>
              </w:rPr>
              <w:t>Минприродой</w:t>
            </w:r>
            <w:proofErr w:type="spellEnd"/>
            <w:r w:rsidRPr="000418B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gramStart"/>
            <w:r w:rsidRPr="000418B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0418BF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b/>
                <w:sz w:val="24"/>
                <w:szCs w:val="24"/>
              </w:rPr>
              <w:t>Традиционный турнир по футболу (Кожаный мяч)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eastAsia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ЦДТ, ДЮСШ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летних оздоровительных лагерей 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917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Организации отдыха и оздоровления детей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Организации отдыха и оздоровления детей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816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День памяти и скорби – день начала  Великой Отечественной войны (1941г.)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Организации отдыха и оздоровления детей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858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Малая летняя Олимпиада  обучающихся Республики Алтай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858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Отдых в ВДЦ «Океан», «Орлёнок»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МДЦ «Артек»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 «Лебедь»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Отдел образования, 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858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BF">
              <w:rPr>
                <w:rFonts w:ascii="Times New Roman" w:hAnsi="Times New Roman"/>
                <w:b/>
                <w:sz w:val="24"/>
                <w:szCs w:val="24"/>
              </w:rPr>
              <w:t>Проведение экскурсий</w:t>
            </w:r>
            <w:proofErr w:type="gramStart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8BF">
              <w:rPr>
                <w:rFonts w:ascii="Times New Roman" w:hAnsi="Times New Roman"/>
                <w:b/>
                <w:sz w:val="24"/>
                <w:szCs w:val="24"/>
              </w:rPr>
              <w:t xml:space="preserve"> походов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894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Год особо охраняемых природных территорий в Российской Федерации (2017 год)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Год экологии (2017 год)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BF" w:rsidRPr="000418BF" w:rsidTr="000418BF">
        <w:trPr>
          <w:trHeight w:val="560"/>
        </w:trPr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Октябрь - март</w:t>
            </w:r>
          </w:p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Дни финансовой грамотности в общеобразовательных организациях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Всероссийская олимпиада по финансовой грамотности</w:t>
            </w:r>
          </w:p>
          <w:p w:rsidR="000418BF" w:rsidRPr="000418BF" w:rsidRDefault="000418BF" w:rsidP="0004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18BF" w:rsidRPr="000418BF" w:rsidRDefault="000418BF" w:rsidP="000418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8BF">
              <w:rPr>
                <w:rFonts w:ascii="Times New Roman" w:hAnsi="Times New Roman"/>
                <w:sz w:val="24"/>
                <w:szCs w:val="24"/>
              </w:rPr>
              <w:t>Дата проведения по согласованию с общеобразовательными организациями</w:t>
            </w:r>
          </w:p>
        </w:tc>
        <w:tc>
          <w:tcPr>
            <w:tcW w:w="3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18BF" w:rsidRPr="000418BF" w:rsidRDefault="000418BF" w:rsidP="00041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8BF" w:rsidRPr="000418BF" w:rsidRDefault="000418BF" w:rsidP="000418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BF" w:rsidRPr="000418BF" w:rsidRDefault="000418BF" w:rsidP="000418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BF" w:rsidRPr="000418BF" w:rsidRDefault="000418BF" w:rsidP="000418BF">
      <w:pPr>
        <w:rPr>
          <w:rFonts w:eastAsia="Times New Roman"/>
          <w:lang w:eastAsia="ru-RU"/>
        </w:rPr>
      </w:pPr>
    </w:p>
    <w:p w:rsidR="00755BD3" w:rsidRPr="00755BD3" w:rsidRDefault="00755BD3" w:rsidP="00755BD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55BD3" w:rsidRPr="00755BD3" w:rsidRDefault="00755BD3" w:rsidP="00755BD3">
      <w:pPr>
        <w:rPr>
          <w:rFonts w:ascii="Times New Roman" w:eastAsiaTheme="minorHAnsi" w:hAnsi="Times New Roman"/>
          <w:b/>
          <w:sz w:val="28"/>
          <w:szCs w:val="28"/>
        </w:rPr>
      </w:pPr>
    </w:p>
    <w:p w:rsidR="00755BD3" w:rsidRPr="00755BD3" w:rsidRDefault="00755BD3" w:rsidP="00755BD3">
      <w:pPr>
        <w:rPr>
          <w:rFonts w:asciiTheme="minorHAnsi" w:eastAsiaTheme="minorHAnsi" w:hAnsiTheme="minorHAnsi" w:cstheme="minorBidi"/>
        </w:rPr>
      </w:pPr>
    </w:p>
    <w:p w:rsidR="00AC589C" w:rsidRPr="00AC589C" w:rsidRDefault="00AC589C" w:rsidP="00AC589C">
      <w:pPr>
        <w:rPr>
          <w:rFonts w:asciiTheme="minorHAnsi" w:eastAsiaTheme="minorHAnsi" w:hAnsiTheme="minorHAnsi" w:cstheme="minorBidi"/>
        </w:rPr>
      </w:pPr>
    </w:p>
    <w:p w:rsidR="00D17BCC" w:rsidRPr="00D17BCC" w:rsidRDefault="00D17BCC" w:rsidP="00D17BCC">
      <w:pPr>
        <w:jc w:val="center"/>
        <w:rPr>
          <w:rFonts w:ascii="Times New Roman" w:hAnsi="Times New Roman"/>
          <w:sz w:val="36"/>
          <w:szCs w:val="36"/>
        </w:rPr>
      </w:pPr>
      <w:r w:rsidRPr="00D17BCC">
        <w:rPr>
          <w:rFonts w:ascii="Times New Roman" w:hAnsi="Times New Roman"/>
          <w:b/>
          <w:sz w:val="36"/>
          <w:szCs w:val="36"/>
        </w:rPr>
        <w:t>Тема</w:t>
      </w:r>
      <w:r w:rsidRPr="00D17BCC">
        <w:rPr>
          <w:rFonts w:ascii="Times New Roman" w:hAnsi="Times New Roman"/>
          <w:sz w:val="36"/>
          <w:szCs w:val="36"/>
        </w:rPr>
        <w:t>: «Совершенствование качества образования в условиях перехода к новым образовательным стандартам».</w:t>
      </w:r>
    </w:p>
    <w:p w:rsidR="00D17BCC" w:rsidRPr="00D17BCC" w:rsidRDefault="00D17BCC" w:rsidP="00D17BCC">
      <w:pPr>
        <w:jc w:val="center"/>
        <w:rPr>
          <w:rFonts w:ascii="Times New Roman" w:hAnsi="Times New Roman"/>
          <w:sz w:val="36"/>
          <w:szCs w:val="36"/>
        </w:rPr>
      </w:pPr>
    </w:p>
    <w:p w:rsidR="00D17BCC" w:rsidRPr="00D17BCC" w:rsidRDefault="00D17BCC" w:rsidP="00D17BCC">
      <w:pPr>
        <w:jc w:val="both"/>
        <w:rPr>
          <w:rFonts w:ascii="Times New Roman" w:hAnsi="Times New Roman"/>
          <w:sz w:val="36"/>
          <w:szCs w:val="36"/>
        </w:rPr>
      </w:pPr>
      <w:r w:rsidRPr="00D17BCC">
        <w:rPr>
          <w:rFonts w:ascii="Times New Roman" w:hAnsi="Times New Roman"/>
          <w:sz w:val="36"/>
          <w:szCs w:val="36"/>
        </w:rPr>
        <w:t xml:space="preserve"> </w:t>
      </w:r>
      <w:r w:rsidRPr="00D17BCC">
        <w:rPr>
          <w:rFonts w:ascii="Times New Roman" w:hAnsi="Times New Roman"/>
          <w:b/>
          <w:sz w:val="36"/>
          <w:szCs w:val="36"/>
        </w:rPr>
        <w:t>Цель</w:t>
      </w:r>
      <w:r w:rsidRPr="00D17BCC">
        <w:rPr>
          <w:rFonts w:ascii="Times New Roman" w:hAnsi="Times New Roman"/>
          <w:sz w:val="36"/>
          <w:szCs w:val="36"/>
        </w:rPr>
        <w:t>: содействие в научно-методическом обеспечении</w:t>
      </w:r>
    </w:p>
    <w:p w:rsidR="00D17BCC" w:rsidRPr="00D17BCC" w:rsidRDefault="00D17BCC" w:rsidP="00D17BCC">
      <w:pPr>
        <w:jc w:val="both"/>
        <w:rPr>
          <w:rFonts w:ascii="Times New Roman" w:hAnsi="Times New Roman"/>
          <w:sz w:val="36"/>
          <w:szCs w:val="36"/>
        </w:rPr>
      </w:pPr>
      <w:r w:rsidRPr="00D17BCC">
        <w:rPr>
          <w:rFonts w:ascii="Times New Roman" w:hAnsi="Times New Roman"/>
          <w:sz w:val="36"/>
          <w:szCs w:val="36"/>
        </w:rPr>
        <w:t>образовательного процесса как условие повышения качества образования.</w:t>
      </w:r>
    </w:p>
    <w:p w:rsidR="00D17BCC" w:rsidRPr="00D17BCC" w:rsidRDefault="00D17BCC" w:rsidP="00D17BCC">
      <w:pPr>
        <w:jc w:val="both"/>
        <w:rPr>
          <w:rFonts w:ascii="Times New Roman" w:hAnsi="Times New Roman"/>
          <w:sz w:val="36"/>
          <w:szCs w:val="36"/>
        </w:rPr>
      </w:pPr>
    </w:p>
    <w:p w:rsidR="00D17BCC" w:rsidRPr="00D17BCC" w:rsidRDefault="00D17BCC" w:rsidP="00D17BCC">
      <w:pPr>
        <w:jc w:val="both"/>
        <w:rPr>
          <w:rFonts w:ascii="Times New Roman" w:hAnsi="Times New Roman"/>
          <w:b/>
          <w:sz w:val="36"/>
          <w:szCs w:val="36"/>
        </w:rPr>
      </w:pPr>
      <w:r w:rsidRPr="00D17BCC">
        <w:rPr>
          <w:rFonts w:ascii="Times New Roman" w:hAnsi="Times New Roman"/>
          <w:b/>
          <w:sz w:val="36"/>
          <w:szCs w:val="36"/>
        </w:rPr>
        <w:t>Задачи:</w:t>
      </w:r>
    </w:p>
    <w:p w:rsidR="00D17BCC" w:rsidRPr="00D17BCC" w:rsidRDefault="00D17BCC" w:rsidP="00D17BCC">
      <w:pPr>
        <w:jc w:val="both"/>
        <w:rPr>
          <w:rFonts w:ascii="Times New Roman" w:hAnsi="Times New Roman"/>
          <w:sz w:val="36"/>
          <w:szCs w:val="36"/>
        </w:rPr>
      </w:pPr>
      <w:r w:rsidRPr="00D17BCC">
        <w:rPr>
          <w:rFonts w:ascii="Times New Roman" w:hAnsi="Times New Roman"/>
          <w:sz w:val="36"/>
          <w:szCs w:val="36"/>
        </w:rPr>
        <w:t xml:space="preserve">1.Методическая поддержка  системы повышения квалификации педагогических и руководящих работников. </w:t>
      </w:r>
    </w:p>
    <w:p w:rsidR="00D17BCC" w:rsidRPr="00D17BCC" w:rsidRDefault="00D17BCC" w:rsidP="00D17BCC">
      <w:pPr>
        <w:jc w:val="both"/>
        <w:rPr>
          <w:rFonts w:ascii="Times New Roman" w:hAnsi="Times New Roman"/>
          <w:sz w:val="36"/>
          <w:szCs w:val="36"/>
        </w:rPr>
      </w:pPr>
      <w:r w:rsidRPr="00D17BCC">
        <w:rPr>
          <w:rFonts w:ascii="Times New Roman" w:hAnsi="Times New Roman"/>
          <w:sz w:val="36"/>
          <w:szCs w:val="36"/>
        </w:rPr>
        <w:t>2.Информационное и методическое обеспечение  ФГОС НОО, ФГОС ООО  и инновационной деятельности.</w:t>
      </w:r>
    </w:p>
    <w:p w:rsidR="00D17BCC" w:rsidRPr="00D17BCC" w:rsidRDefault="00D17BCC" w:rsidP="00D17BCC">
      <w:pPr>
        <w:jc w:val="both"/>
        <w:rPr>
          <w:rFonts w:ascii="Times New Roman" w:hAnsi="Times New Roman"/>
          <w:color w:val="000000"/>
          <w:sz w:val="36"/>
          <w:szCs w:val="36"/>
        </w:rPr>
      </w:pPr>
      <w:r w:rsidRPr="00D17BCC">
        <w:rPr>
          <w:rFonts w:ascii="Times New Roman" w:hAnsi="Times New Roman"/>
          <w:color w:val="000000"/>
          <w:sz w:val="36"/>
          <w:szCs w:val="36"/>
        </w:rPr>
        <w:t xml:space="preserve">3. Реализация муниципальной программы «Одаренные дети». </w:t>
      </w:r>
    </w:p>
    <w:p w:rsidR="00D17BCC" w:rsidRPr="00D17BCC" w:rsidRDefault="00D17BCC" w:rsidP="00D17BCC">
      <w:pPr>
        <w:jc w:val="both"/>
        <w:rPr>
          <w:rFonts w:ascii="Times New Roman" w:hAnsi="Times New Roman"/>
          <w:sz w:val="36"/>
          <w:szCs w:val="36"/>
        </w:rPr>
      </w:pPr>
      <w:r w:rsidRPr="00D17BCC">
        <w:rPr>
          <w:rFonts w:ascii="Times New Roman" w:hAnsi="Times New Roman"/>
          <w:sz w:val="36"/>
          <w:szCs w:val="36"/>
        </w:rPr>
        <w:t xml:space="preserve">4.Методическая поддержка </w:t>
      </w:r>
      <w:r w:rsidRPr="00D17BCC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D17BCC">
        <w:rPr>
          <w:rFonts w:ascii="Times New Roman" w:hAnsi="Times New Roman"/>
          <w:sz w:val="36"/>
          <w:szCs w:val="36"/>
        </w:rPr>
        <w:t xml:space="preserve"> развития  алтайского языка в МОУ   Турочакского района.</w:t>
      </w:r>
    </w:p>
    <w:p w:rsidR="00D17BCC" w:rsidRPr="00D17BCC" w:rsidRDefault="00D17BCC" w:rsidP="00D17BCC">
      <w:pPr>
        <w:jc w:val="center"/>
        <w:rPr>
          <w:rFonts w:ascii="Times New Roman" w:hAnsi="Times New Roman"/>
          <w:sz w:val="36"/>
          <w:szCs w:val="36"/>
        </w:rPr>
      </w:pPr>
    </w:p>
    <w:p w:rsidR="00D17BCC" w:rsidRPr="00D17BCC" w:rsidRDefault="00D17BCC" w:rsidP="00D17BCC">
      <w:pPr>
        <w:jc w:val="center"/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jc w:val="center"/>
        <w:rPr>
          <w:rFonts w:ascii="Times New Roman" w:hAnsi="Times New Roman"/>
          <w:sz w:val="32"/>
          <w:szCs w:val="40"/>
        </w:rPr>
      </w:pPr>
      <w:proofErr w:type="gramStart"/>
      <w:r w:rsidRPr="00D17BCC">
        <w:rPr>
          <w:rFonts w:ascii="Times New Roman" w:hAnsi="Times New Roman"/>
          <w:sz w:val="32"/>
          <w:szCs w:val="40"/>
          <w:lang w:val="en-US"/>
        </w:rPr>
        <w:t>I</w:t>
      </w:r>
      <w:r w:rsidRPr="00D17BCC">
        <w:rPr>
          <w:rFonts w:ascii="Times New Roman" w:hAnsi="Times New Roman"/>
          <w:sz w:val="32"/>
          <w:szCs w:val="40"/>
        </w:rPr>
        <w:t>. Организационно-педагогические мероприятия.</w:t>
      </w:r>
      <w:proofErr w:type="gramEnd"/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2163"/>
        <w:gridCol w:w="2623"/>
      </w:tblGrid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7B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17BCC" w:rsidRPr="00D17BCC" w:rsidTr="00D17BCC">
        <w:trPr>
          <w:trHeight w:val="2146"/>
        </w:trPr>
        <w:tc>
          <w:tcPr>
            <w:tcW w:w="594" w:type="dxa"/>
          </w:tcPr>
          <w:p w:rsidR="00D17BCC" w:rsidRPr="00D17BCC" w:rsidRDefault="00D17BCC" w:rsidP="00D17B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ПЕДАГОГИЧЕСКАЯ  КОНФЕРЕНЦИЯ – 2017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</w:rPr>
            </w:pPr>
            <w:r w:rsidRPr="00D17BCC">
              <w:rPr>
                <w:rFonts w:ascii="Times New Roman" w:hAnsi="Times New Roman"/>
                <w:sz w:val="28"/>
              </w:rPr>
      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874"/>
        </w:trPr>
        <w:tc>
          <w:tcPr>
            <w:tcW w:w="594" w:type="dxa"/>
          </w:tcPr>
          <w:p w:rsidR="00D17BCC" w:rsidRPr="00D17BCC" w:rsidRDefault="00D17BCC" w:rsidP="00D17B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«День Учителя» Турочакского района.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BCC" w:rsidRPr="00D17BCC" w:rsidTr="00D17BCC">
        <w:trPr>
          <w:trHeight w:val="874"/>
        </w:trPr>
        <w:tc>
          <w:tcPr>
            <w:tcW w:w="594" w:type="dxa"/>
          </w:tcPr>
          <w:p w:rsidR="00D17BCC" w:rsidRPr="00D17BCC" w:rsidRDefault="00D17BCC" w:rsidP="00D17B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«День Учителя» Республики Алтай.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(Организация участия.)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D17B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Составление годового плана работы РМК на 2017-2018  учебный год. Утверждение на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17BCC">
              <w:rPr>
                <w:rFonts w:ascii="Times New Roman" w:hAnsi="Times New Roman"/>
                <w:sz w:val="28"/>
                <w:szCs w:val="28"/>
              </w:rPr>
              <w:t>овете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D17B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Обновление нормативно-правовой базы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Лесных Н.В.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</w:tc>
      </w:tr>
      <w:tr w:rsidR="00D17BCC" w:rsidRPr="00D17BCC" w:rsidTr="00D17BCC">
        <w:trPr>
          <w:trHeight w:val="1170"/>
        </w:trPr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-сведения о педагогических работниках 2017-2017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1425"/>
        </w:trPr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-сведения о прохождении курсов повышения квалификации  (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, заочно, дистанционно);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1425"/>
        </w:trPr>
        <w:tc>
          <w:tcPr>
            <w:tcW w:w="594" w:type="dxa"/>
            <w:vMerge w:val="restart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-сведения о прохождении курсов профессиональной  переподготовки;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1425"/>
        </w:trPr>
        <w:tc>
          <w:tcPr>
            <w:tcW w:w="594" w:type="dxa"/>
            <w:vMerge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-сведения о прохождении аттестации;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1425"/>
        </w:trPr>
        <w:tc>
          <w:tcPr>
            <w:tcW w:w="594" w:type="dxa"/>
            <w:vMerge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-сведения об участии педагогических работников в конкурсах (муниципальных, республиканских, всероссийских, международных);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Салагаева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BCC" w:rsidRPr="00D17BCC" w:rsidTr="00D17BCC">
        <w:trPr>
          <w:trHeight w:val="1425"/>
        </w:trPr>
        <w:tc>
          <w:tcPr>
            <w:tcW w:w="594" w:type="dxa"/>
            <w:vMerge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-сведения об участии педагогических работников в ярмарках, конференциях, семинарах,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(муниципальных, республиканских, всероссийских, международных);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1425"/>
        </w:trPr>
        <w:tc>
          <w:tcPr>
            <w:tcW w:w="594" w:type="dxa"/>
            <w:vMerge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u w:val="single"/>
              </w:rPr>
              <w:t>Мониторинг: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-сведения о публикациях  педагогических работников  в печатных изданиях разных уровней (муниципальных, республиканских, всероссийских, международных);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15.09.2017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01.06.2018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rPr>
          <w:trHeight w:val="1186"/>
        </w:trPr>
        <w:tc>
          <w:tcPr>
            <w:tcW w:w="594" w:type="dxa"/>
            <w:vMerge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Итоговая информация о  методической работе.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25.12.2017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01.06.2017  г.</w:t>
            </w:r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D17BC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Диагностирование  потребности прохождения курсов повышения квалификации (КПК):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 в  БОУ «ИПК и  ПП РО РА»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 в  БПОУ РА  «Горно-Алтайский Педагогический колледж»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 в    «ГАГУ»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2017 -2018  г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Диагностирование  прохождения курсов повышения квалификации (КПК):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- составление заявок  в  БОУ «ИПК и  ПП РО РА»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 составление заявок  в  БПОУ РА  «Горно-Алтайский Педагогический колледж»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 составление заявок  в    «ГАГУ»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2017 -2018 г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7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Сверка прохождения курсов с ОУ</w:t>
            </w:r>
          </w:p>
        </w:tc>
        <w:tc>
          <w:tcPr>
            <w:tcW w:w="216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2017-2018 г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62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28"/>
          <w:szCs w:val="40"/>
        </w:rPr>
      </w:pPr>
      <w:r w:rsidRPr="00D17BCC">
        <w:rPr>
          <w:rFonts w:ascii="Times New Roman" w:hAnsi="Times New Roman"/>
          <w:sz w:val="28"/>
          <w:szCs w:val="40"/>
          <w:lang w:val="en-US"/>
        </w:rPr>
        <w:t>II</w:t>
      </w:r>
      <w:r w:rsidRPr="00D17BCC">
        <w:rPr>
          <w:rFonts w:ascii="Times New Roman" w:hAnsi="Times New Roman"/>
          <w:sz w:val="28"/>
          <w:szCs w:val="40"/>
        </w:rPr>
        <w:t>. Организация работы по повышению профессионального мастерства педагогов.</w:t>
      </w:r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35"/>
        <w:gridCol w:w="2977"/>
        <w:gridCol w:w="2410"/>
      </w:tblGrid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7B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Курсовая подготовка 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2017-2018  г.г.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районного конкурса          «Дни педагогического мастерства  Турочакского района -2018»: 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года»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«Воспитатель года»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«Сердце отдаю детям»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«Воспитать человека»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«Шаг навстречу»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здоровья»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февраль 2018 г.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Кобзарь Е.М.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Кремзер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Лесных Н.В.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Карташов А.В.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Осинцева В.О.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в республиканском    конкурсе          «Неделя  педагогического мастерства  Республики Алтай  -2018»: 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года»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«Воспитатель года»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«Сердце отдаю детям»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«Воспитать человека»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«Шаг навстречу»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здоровья»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алтайского языка и литературы»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«Лидер в образовании»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Кремзер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Лесных Н.В.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Карташов А.В.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Осинцева В.О.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Мониторинг участия во  всероссийских, региональных, муниципальных  семинарах, конференциях,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- по подготовке к </w:t>
            </w:r>
            <w:r w:rsidRPr="00D17BCC">
              <w:rPr>
                <w:rFonts w:ascii="Times New Roman" w:hAnsi="Times New Roman"/>
              </w:rPr>
              <w:t xml:space="preserve">  </w:t>
            </w:r>
            <w:r w:rsidRPr="00D17BCC">
              <w:rPr>
                <w:rFonts w:ascii="Times New Roman" w:hAnsi="Times New Roman"/>
                <w:sz w:val="28"/>
              </w:rPr>
              <w:t>«Августовскому педагогическому совещанию»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-по подготовке материалов (альбомов, дисков) на методическую выставку к Августовской педагогической конференции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-подготовка материалов, конкурсантов к конкурсам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>« Дни педагогического мастерства»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 w:rsidRPr="00D17BC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этап, 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этап): 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  - «Учитель года»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«Воспитатель года»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«Сердце отдаю детям»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«Воспитать человека»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«Шаг навстречу»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здоровья»</w:t>
            </w:r>
          </w:p>
          <w:p w:rsidR="00D17BCC" w:rsidRPr="00D17BCC" w:rsidRDefault="00D17BCC" w:rsidP="00A04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«Учитель алтайского языка и литературы»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- «Лидер в образовании»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- аттестация на подтверждение соответствия занимаемой должности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(Проверка локальных актов);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-комплектация документов педагогов для прохождения аттестации на квалификационные категории – ВКК, 1КК;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-мониторинг  итогов прохождения аттестации на ВКК, 1КК, на подтверждение соответствия  занимаемой должности;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Сентябрь 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Апрель   2018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(по итогам каждого этапа аттестации)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  <w:p w:rsid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  <w:p w:rsid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-Изучение опыта учителей подлежащих аттестации.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-День  аттестующегося педагога – МОУ «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Турочакская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СОШ». 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в семинарах,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, конференциях, ярмарках всех уровней (международных, 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D17BCC">
              <w:rPr>
                <w:rFonts w:ascii="Times New Roman" w:hAnsi="Times New Roman"/>
                <w:sz w:val="28"/>
                <w:szCs w:val="28"/>
              </w:rPr>
              <w:t>, республиканских, муниципальных).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Организация участия педагогов в конкурсах (международных, республиканских, муниципальных).</w:t>
            </w: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Кобзарь Е.М.</w:t>
            </w:r>
          </w:p>
        </w:tc>
      </w:tr>
      <w:tr w:rsidR="00D17BCC" w:rsidRPr="00D17BCC" w:rsidTr="00D17BCC">
        <w:tc>
          <w:tcPr>
            <w:tcW w:w="594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Заседания  секций учителей: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-география, химия, биология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-русский язык и литература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-алтайский язык и литература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-математика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-физика, информатика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-заместителей директоров по воспитательной работе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-технология, музыка, </w:t>
            </w:r>
            <w:proofErr w:type="gramStart"/>
            <w:r w:rsidRPr="00D17BCC">
              <w:rPr>
                <w:rFonts w:ascii="Times New Roman" w:hAnsi="Times New Roman"/>
              </w:rPr>
              <w:t>ИЗО</w:t>
            </w:r>
            <w:proofErr w:type="gramEnd"/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-воспитателей ДОУ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-история и обществознание, история </w:t>
            </w:r>
            <w:proofErr w:type="gramStart"/>
            <w:r w:rsidRPr="00D17BCC">
              <w:rPr>
                <w:rFonts w:ascii="Times New Roman" w:hAnsi="Times New Roman"/>
              </w:rPr>
              <w:t>ГА</w:t>
            </w:r>
            <w:proofErr w:type="gramEnd"/>
            <w:r w:rsidRPr="00D17BCC">
              <w:rPr>
                <w:rFonts w:ascii="Times New Roman" w:hAnsi="Times New Roman"/>
              </w:rPr>
              <w:t>, ОРКСЭ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-иностранные языки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-начальные классы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-физической культуры, ОБЖ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-психологов, социальных педагогов и логопедов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-совещания и семинары для директоров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u w:val="single"/>
              </w:rPr>
            </w:pPr>
            <w:r w:rsidRPr="00D17BCC">
              <w:rPr>
                <w:rFonts w:ascii="Times New Roman" w:hAnsi="Times New Roman"/>
                <w:u w:val="single"/>
              </w:rPr>
              <w:t xml:space="preserve">август  2017 </w:t>
            </w:r>
            <w:r w:rsidRPr="00D17BCC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D17BCC">
              <w:rPr>
                <w:rFonts w:ascii="Times New Roman" w:hAnsi="Times New Roman"/>
                <w:u w:val="single"/>
              </w:rPr>
              <w:t>г</w:t>
            </w:r>
            <w:proofErr w:type="gramStart"/>
            <w:r w:rsidRPr="00D17BCC">
              <w:rPr>
                <w:rFonts w:ascii="Times New Roman" w:hAnsi="Times New Roman"/>
                <w:u w:val="single"/>
              </w:rPr>
              <w:t>.(</w:t>
            </w:r>
            <w:proofErr w:type="gramEnd"/>
            <w:r w:rsidRPr="00D17BCC">
              <w:rPr>
                <w:rFonts w:ascii="Times New Roman" w:hAnsi="Times New Roman"/>
                <w:u w:val="single"/>
              </w:rPr>
              <w:t>все)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u w:val="single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декабрь 2017 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декабрь 2017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по отдельному плану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по отдельному плану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февраль 2018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декабрь 2017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март 2018 г.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апрель 2018 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по отдельному плану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Красикова Н.И.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Колобанова</w:t>
            </w:r>
            <w:proofErr w:type="spellEnd"/>
            <w:r w:rsidRPr="00D17BCC">
              <w:rPr>
                <w:rFonts w:ascii="Times New Roman" w:hAnsi="Times New Roman"/>
              </w:rPr>
              <w:t xml:space="preserve"> С.А.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Тагызова</w:t>
            </w:r>
            <w:proofErr w:type="spellEnd"/>
            <w:r w:rsidRPr="00D17BCC">
              <w:rPr>
                <w:rFonts w:ascii="Times New Roman" w:hAnsi="Times New Roman"/>
              </w:rPr>
              <w:t xml:space="preserve"> Р.А.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Бушуева О.Н.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Капишников</w:t>
            </w:r>
            <w:proofErr w:type="spellEnd"/>
            <w:r w:rsidRPr="00D17BCC">
              <w:rPr>
                <w:rFonts w:ascii="Times New Roman" w:hAnsi="Times New Roman"/>
              </w:rPr>
              <w:t xml:space="preserve"> Е.А.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Кремзер</w:t>
            </w:r>
            <w:proofErr w:type="spellEnd"/>
            <w:r w:rsidRPr="00D17BCC">
              <w:rPr>
                <w:rFonts w:ascii="Times New Roman" w:hAnsi="Times New Roman"/>
              </w:rPr>
              <w:t xml:space="preserve"> О.Н.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Михайлова Р.В.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Черлояков</w:t>
            </w:r>
            <w:proofErr w:type="spellEnd"/>
            <w:r w:rsidRPr="00D17BCC">
              <w:rPr>
                <w:rFonts w:ascii="Times New Roman" w:hAnsi="Times New Roman"/>
              </w:rPr>
              <w:t xml:space="preserve"> И.Г.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Зейбель</w:t>
            </w:r>
            <w:proofErr w:type="spellEnd"/>
            <w:r w:rsidRPr="00D17BCC">
              <w:rPr>
                <w:rFonts w:ascii="Times New Roman" w:hAnsi="Times New Roman"/>
              </w:rPr>
              <w:t xml:space="preserve"> Н.Н.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Неверова С.В.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Карташов А.В.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Кобзарь Е.М.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  <w:r w:rsidRPr="00D17BCC">
        <w:rPr>
          <w:rFonts w:ascii="Times New Roman" w:hAnsi="Times New Roman"/>
          <w:sz w:val="32"/>
          <w:szCs w:val="40"/>
          <w:lang w:val="en-US"/>
        </w:rPr>
        <w:t>III</w:t>
      </w:r>
      <w:r w:rsidRPr="00D17BCC">
        <w:rPr>
          <w:rFonts w:ascii="Times New Roman" w:hAnsi="Times New Roman"/>
          <w:sz w:val="32"/>
          <w:szCs w:val="40"/>
        </w:rPr>
        <w:t xml:space="preserve">.Организация   методической </w:t>
      </w:r>
      <w:proofErr w:type="gramStart"/>
      <w:r w:rsidRPr="00D17BCC">
        <w:rPr>
          <w:rFonts w:ascii="Times New Roman" w:hAnsi="Times New Roman"/>
          <w:sz w:val="32"/>
          <w:szCs w:val="40"/>
        </w:rPr>
        <w:t>работы  в</w:t>
      </w:r>
      <w:proofErr w:type="gramEnd"/>
      <w:r w:rsidRPr="00D17BCC">
        <w:rPr>
          <w:rFonts w:ascii="Times New Roman" w:hAnsi="Times New Roman"/>
          <w:sz w:val="32"/>
          <w:szCs w:val="40"/>
        </w:rPr>
        <w:t xml:space="preserve"> районе.</w:t>
      </w:r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03"/>
        <w:gridCol w:w="2836"/>
        <w:gridCol w:w="2410"/>
      </w:tblGrid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Организация методических дней района, семинаров (на базе школ района).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 </w:t>
            </w:r>
          </w:p>
        </w:tc>
      </w:tr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Август  2017  г.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Анализ методической работы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Май-июнь  2017  г.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 </w:t>
            </w:r>
          </w:p>
        </w:tc>
      </w:tr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Проведение заседаний РМО педагогов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Гилева</w:t>
            </w:r>
            <w:proofErr w:type="spellEnd"/>
            <w:r w:rsidRPr="00D17BCC">
              <w:rPr>
                <w:rFonts w:ascii="Times New Roman" w:hAnsi="Times New Roman"/>
              </w:rPr>
              <w:t xml:space="preserve"> Н.К.</w:t>
            </w:r>
          </w:p>
        </w:tc>
      </w:tr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Работа с сайтом 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Гилева</w:t>
            </w:r>
            <w:proofErr w:type="spellEnd"/>
            <w:r w:rsidRPr="00D17BCC">
              <w:rPr>
                <w:rFonts w:ascii="Times New Roman" w:hAnsi="Times New Roman"/>
              </w:rPr>
              <w:t xml:space="preserve"> Н.К.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proofErr w:type="spellStart"/>
            <w:r w:rsidRPr="00D17BCC">
              <w:rPr>
                <w:rFonts w:ascii="Times New Roman" w:hAnsi="Times New Roman"/>
              </w:rPr>
              <w:t>Салагаева</w:t>
            </w:r>
            <w:proofErr w:type="spellEnd"/>
            <w:r w:rsidRPr="00D17BCC">
              <w:rPr>
                <w:rFonts w:ascii="Times New Roman" w:hAnsi="Times New Roman"/>
              </w:rPr>
              <w:t xml:space="preserve"> А.Ю.</w:t>
            </w:r>
          </w:p>
        </w:tc>
      </w:tr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Организация работы инновационных   и  стажерских  площадок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 </w:t>
            </w: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  <w:r w:rsidRPr="00D17BCC">
        <w:rPr>
          <w:rFonts w:ascii="Times New Roman" w:hAnsi="Times New Roman"/>
          <w:sz w:val="40"/>
          <w:szCs w:val="40"/>
          <w:lang w:val="en-US"/>
        </w:rPr>
        <w:t>IV</w:t>
      </w:r>
      <w:r w:rsidRPr="00D17BCC">
        <w:rPr>
          <w:rFonts w:ascii="Times New Roman" w:hAnsi="Times New Roman"/>
          <w:sz w:val="40"/>
          <w:szCs w:val="40"/>
        </w:rPr>
        <w:t>. Работа с руководителями школ, их заместителями.</w:t>
      </w:r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03"/>
        <w:gridCol w:w="2836"/>
        <w:gridCol w:w="2410"/>
      </w:tblGrid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Семинары  (директора совместно с заместителями директоров по УР):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 1.О подготовке и проведении мониторинга физической подготовленности и физического </w:t>
            </w:r>
            <w:proofErr w:type="gramStart"/>
            <w:r w:rsidRPr="00D17BCC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gram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обучающихся  Турочакского района.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 Подготовка к проведению государственной аккредитации.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 Нормативно-правовая база ОУ в соответствии  с новым законом «Об образовании».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4. Нормативно-правовая база по подготовке и проведению государственной (итоговой) аттестации выпускников района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CC" w:rsidRPr="00D17BCC" w:rsidTr="00D17BCC">
        <w:tc>
          <w:tcPr>
            <w:tcW w:w="56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Семинары заместителей директоров по воспитательной работе.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Кремзер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  <w:proofErr w:type="gramStart"/>
      <w:r w:rsidRPr="00D17BCC">
        <w:rPr>
          <w:rFonts w:ascii="Times New Roman" w:hAnsi="Times New Roman"/>
          <w:sz w:val="32"/>
          <w:szCs w:val="40"/>
          <w:lang w:val="en-US"/>
        </w:rPr>
        <w:t>V</w:t>
      </w:r>
      <w:r w:rsidRPr="00D17BCC">
        <w:rPr>
          <w:rFonts w:ascii="Times New Roman" w:hAnsi="Times New Roman"/>
          <w:sz w:val="32"/>
          <w:szCs w:val="40"/>
        </w:rPr>
        <w:t>. Изучение, обобщение и распространение ППО педагогов района.</w:t>
      </w:r>
      <w:proofErr w:type="gramEnd"/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65"/>
        <w:gridCol w:w="2815"/>
        <w:gridCol w:w="2400"/>
      </w:tblGrid>
      <w:tr w:rsidR="00D17BCC" w:rsidRPr="00D17BCC" w:rsidTr="00D17BCC">
        <w:trPr>
          <w:trHeight w:val="806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Организация   районных </w:t>
            </w:r>
            <w:proofErr w:type="spellStart"/>
            <w:r w:rsidRPr="00D17BCC">
              <w:rPr>
                <w:rFonts w:ascii="Times New Roman" w:hAnsi="Times New Roman"/>
              </w:rPr>
              <w:t>метод</w:t>
            </w:r>
            <w:proofErr w:type="gramStart"/>
            <w:r w:rsidRPr="00D17BCC">
              <w:rPr>
                <w:rFonts w:ascii="Times New Roman" w:hAnsi="Times New Roman"/>
              </w:rPr>
              <w:t>.м</w:t>
            </w:r>
            <w:proofErr w:type="gramEnd"/>
            <w:r w:rsidRPr="00D17BCC">
              <w:rPr>
                <w:rFonts w:ascii="Times New Roman" w:hAnsi="Times New Roman"/>
              </w:rPr>
              <w:t>ероприятий</w:t>
            </w:r>
            <w:proofErr w:type="spellEnd"/>
            <w:r w:rsidRPr="00D17B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721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НПК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Турочакская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1065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РМО психологов.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Кебезенская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870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День открытых дверей.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«</w:t>
            </w:r>
            <w:proofErr w:type="spellStart"/>
            <w:r w:rsidRPr="00D17BCC">
              <w:rPr>
                <w:rFonts w:ascii="Times New Roman" w:hAnsi="Times New Roman"/>
              </w:rPr>
              <w:t>Озеро-Куреевская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ООШ»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750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русского языка и литературы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78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математики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78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иностранного языка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78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истории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78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РМО учителей алтайского языка и литературы.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РМО  учителей иностранного языка.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Кебезенская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864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День открытых дверей.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Иогачская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691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РМД+РМО учителей алтайского языка и литературы.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«</w:t>
            </w:r>
            <w:proofErr w:type="spellStart"/>
            <w:r w:rsidRPr="00D17BCC">
              <w:rPr>
                <w:rFonts w:ascii="Times New Roman" w:hAnsi="Times New Roman"/>
              </w:rPr>
              <w:t>Курмач-Байгольская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ООШ»</w:t>
            </w:r>
          </w:p>
        </w:tc>
      </w:tr>
      <w:tr w:rsidR="00D17BCC" w:rsidRPr="00D17BCC" w:rsidTr="00D17BCC">
        <w:trPr>
          <w:trHeight w:val="714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День аттестующегося педагога.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Турочакская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РМД+РМО учителей начальных классов.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 МОУ «</w:t>
            </w:r>
            <w:proofErr w:type="spellStart"/>
            <w:r w:rsidRPr="00D17BCC">
              <w:rPr>
                <w:rFonts w:ascii="Times New Roman" w:hAnsi="Times New Roman"/>
              </w:rPr>
              <w:t>Иогачская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Практический семинар «Техника лыжного туризма»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Кебезенская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Бийкинская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«Неделя успеха»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Турочакская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День открытых дверей + РМО учителей химии, биологии, географии.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День открытых дверей + РМО учителей физики и информатики.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русского языка и литературы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математики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3.0.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иностранного языка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Семинар-совещание учителей истории (Подготовка к ОГЭ).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Отдел образования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РМО учителей истории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«</w:t>
            </w:r>
            <w:proofErr w:type="spellStart"/>
            <w:r w:rsidRPr="00D17BCC">
              <w:rPr>
                <w:rFonts w:ascii="Times New Roman" w:hAnsi="Times New Roman"/>
              </w:rPr>
              <w:t>Яйлинская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ООШ»</w:t>
            </w: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РМО учителей физкультуры, ОБЖ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МОУ «</w:t>
            </w:r>
            <w:proofErr w:type="spellStart"/>
            <w:r w:rsidRPr="00D17BCC">
              <w:rPr>
                <w:rFonts w:ascii="Times New Roman" w:hAnsi="Times New Roman"/>
              </w:rPr>
              <w:t>Кебезенская</w:t>
            </w:r>
            <w:proofErr w:type="spellEnd"/>
            <w:r w:rsidRPr="00D17BCC">
              <w:rPr>
                <w:rFonts w:ascii="Times New Roman" w:hAnsi="Times New Roman"/>
              </w:rPr>
              <w:t xml:space="preserve"> СОШ»</w:t>
            </w:r>
          </w:p>
        </w:tc>
      </w:tr>
      <w:tr w:rsidR="00D17BCC" w:rsidRPr="00D17BCC" w:rsidTr="00D17BCC">
        <w:trPr>
          <w:trHeight w:val="683"/>
        </w:trPr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Творческий отчет ШМО 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  <w:tr w:rsidR="00D17BCC" w:rsidRPr="00D17BCC" w:rsidTr="00D17BCC">
        <w:tc>
          <w:tcPr>
            <w:tcW w:w="6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5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Публикация информации о методической работе на сайте Отдела  образования</w:t>
            </w:r>
          </w:p>
        </w:tc>
        <w:tc>
          <w:tcPr>
            <w:tcW w:w="2815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  <w:r w:rsidRPr="00D17BCC">
        <w:rPr>
          <w:rFonts w:ascii="Times New Roman" w:hAnsi="Times New Roman"/>
          <w:sz w:val="32"/>
          <w:szCs w:val="40"/>
          <w:lang w:val="en-US"/>
        </w:rPr>
        <w:t>VI</w:t>
      </w:r>
      <w:r w:rsidRPr="00D17BCC">
        <w:rPr>
          <w:rFonts w:ascii="Times New Roman" w:hAnsi="Times New Roman"/>
          <w:sz w:val="32"/>
          <w:szCs w:val="40"/>
        </w:rPr>
        <w:t>. Информационное обслуживание учреждений образования.</w:t>
      </w:r>
    </w:p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1"/>
        <w:gridCol w:w="2836"/>
        <w:gridCol w:w="2410"/>
      </w:tblGrid>
      <w:tr w:rsidR="00D17BCC" w:rsidRPr="00D17BCC" w:rsidTr="00D17BCC">
        <w:tc>
          <w:tcPr>
            <w:tcW w:w="709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Работа с сайтом Отдела образования.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Мониторинг наполняемости сайтов МОУ.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 </w:t>
            </w:r>
          </w:p>
        </w:tc>
      </w:tr>
      <w:tr w:rsidR="00D17BCC" w:rsidRPr="00D17BCC" w:rsidTr="00D17BCC">
        <w:tc>
          <w:tcPr>
            <w:tcW w:w="709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Организация выставок. 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 xml:space="preserve"> </w:t>
            </w:r>
          </w:p>
        </w:tc>
      </w:tr>
      <w:tr w:rsidR="00D17BCC" w:rsidRPr="00D17BCC" w:rsidTr="00D17BCC">
        <w:tc>
          <w:tcPr>
            <w:tcW w:w="709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Ведение картотеки (Сведения о педагогических кадрах).</w:t>
            </w:r>
          </w:p>
        </w:tc>
        <w:tc>
          <w:tcPr>
            <w:tcW w:w="2836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  <w:r w:rsidRPr="00D17BCC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D17BCC">
              <w:rPr>
                <w:rFonts w:ascii="Times New Roman" w:hAnsi="Times New Roman"/>
                <w:szCs w:val="28"/>
              </w:rPr>
              <w:t>уч.г</w:t>
            </w:r>
            <w:proofErr w:type="spellEnd"/>
            <w:r w:rsidRPr="00D17BCC">
              <w:rPr>
                <w:rFonts w:ascii="Times New Roman" w:hAnsi="Times New Roman"/>
                <w:szCs w:val="28"/>
              </w:rPr>
              <w:t>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</w:tcPr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  <w:r w:rsidRPr="00D17BCC">
              <w:rPr>
                <w:rFonts w:ascii="Times New Roman" w:hAnsi="Times New Roman"/>
              </w:rPr>
              <w:t>Гришкова Н.Б.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</w:rPr>
            </w:pP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tabs>
          <w:tab w:val="left" w:pos="6660"/>
        </w:tabs>
        <w:rPr>
          <w:rFonts w:ascii="Times New Roman" w:hAnsi="Times New Roman"/>
          <w:sz w:val="28"/>
          <w:szCs w:val="40"/>
        </w:rPr>
      </w:pPr>
    </w:p>
    <w:p w:rsidR="00D17BCC" w:rsidRPr="00D17BCC" w:rsidRDefault="00D17BCC" w:rsidP="00D17BCC">
      <w:pPr>
        <w:tabs>
          <w:tab w:val="left" w:pos="6660"/>
        </w:tabs>
        <w:rPr>
          <w:rFonts w:ascii="Times New Roman" w:hAnsi="Times New Roman"/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1983"/>
        <w:gridCol w:w="2803"/>
      </w:tblGrid>
      <w:tr w:rsidR="00D17BCC" w:rsidRPr="00D17BCC" w:rsidTr="00A04AEC"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Подготовка и проведение  предметных олимпиад младших школьников, по предметам регионального компонента, Всероссийской олимпиады школьников Турочакского района.</w:t>
            </w:r>
          </w:p>
        </w:tc>
        <w:tc>
          <w:tcPr>
            <w:tcW w:w="198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Этап-октябрь;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Этап-ноябрь;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17BCC">
              <w:rPr>
                <w:rFonts w:ascii="Times New Roman" w:hAnsi="Times New Roman"/>
                <w:sz w:val="28"/>
                <w:szCs w:val="28"/>
              </w:rPr>
              <w:t xml:space="preserve"> Этап –январь.</w:t>
            </w:r>
          </w:p>
        </w:tc>
        <w:tc>
          <w:tcPr>
            <w:tcW w:w="28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Кремзер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D17BCC" w:rsidRPr="00D17BCC" w:rsidTr="00D17BCC">
        <w:trPr>
          <w:trHeight w:val="2408"/>
        </w:trPr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Выездные и камеральные тематические проверки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:rsidR="00D17BCC" w:rsidRPr="00D17BCC" w:rsidRDefault="00D17BCC" w:rsidP="00D17B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03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</w:tbl>
    <w:p w:rsid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p w:rsidR="00D17BCC" w:rsidRPr="00D17BCC" w:rsidRDefault="00D17BCC" w:rsidP="00D17BCC">
      <w:pPr>
        <w:rPr>
          <w:rFonts w:ascii="Times New Roman" w:hAnsi="Times New Roman"/>
          <w:sz w:val="32"/>
          <w:szCs w:val="40"/>
          <w:lang w:val="en-US"/>
        </w:rPr>
      </w:pPr>
    </w:p>
    <w:p w:rsidR="00D17BCC" w:rsidRPr="00D17BCC" w:rsidRDefault="00D17BCC" w:rsidP="00D17BCC">
      <w:pPr>
        <w:rPr>
          <w:rFonts w:ascii="Times New Roman" w:hAnsi="Times New Roman"/>
          <w:sz w:val="32"/>
          <w:szCs w:val="40"/>
        </w:rPr>
      </w:pPr>
      <w:proofErr w:type="gramStart"/>
      <w:r w:rsidRPr="00D17BCC">
        <w:rPr>
          <w:rFonts w:ascii="Times New Roman" w:hAnsi="Times New Roman"/>
          <w:sz w:val="32"/>
          <w:szCs w:val="40"/>
          <w:lang w:val="en-US"/>
        </w:rPr>
        <w:t>VIII</w:t>
      </w:r>
      <w:r w:rsidRPr="00D17BCC">
        <w:rPr>
          <w:rFonts w:ascii="Times New Roman" w:hAnsi="Times New Roman"/>
          <w:sz w:val="32"/>
          <w:szCs w:val="40"/>
        </w:rPr>
        <w:t>.Участие в заочных конкурсах, научно-практических конференциях.</w:t>
      </w:r>
      <w:proofErr w:type="gramEnd"/>
    </w:p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1980"/>
        <w:gridCol w:w="2880"/>
      </w:tblGrid>
      <w:tr w:rsidR="00D17BCC" w:rsidRPr="00D17BCC" w:rsidTr="00A04AEC"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Участие в работе Ученого совета</w:t>
            </w:r>
          </w:p>
        </w:tc>
        <w:tc>
          <w:tcPr>
            <w:tcW w:w="19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Сутягина А.Н.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Гришкова Н.Б.</w:t>
            </w:r>
          </w:p>
        </w:tc>
      </w:tr>
      <w:tr w:rsidR="00D17BCC" w:rsidRPr="00D17BCC" w:rsidTr="00A04AEC"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9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D17BCC" w:rsidRPr="00D17BCC" w:rsidTr="00A04AEC"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Участие в профессиональных  муниципальных и республиканских конкурсах.</w:t>
            </w:r>
          </w:p>
        </w:tc>
        <w:tc>
          <w:tcPr>
            <w:tcW w:w="19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D17BCC" w:rsidRPr="00D17BCC" w:rsidTr="00A04AEC"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Участие во Всероссийских и международных конкурсах, олимпиадах.</w:t>
            </w:r>
          </w:p>
        </w:tc>
        <w:tc>
          <w:tcPr>
            <w:tcW w:w="19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D17BCC" w:rsidRPr="00D17BCC" w:rsidTr="00A04AEC">
        <w:tc>
          <w:tcPr>
            <w:tcW w:w="828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 xml:space="preserve">«Ученик года -2018» 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МОУ ДОТ «Турочакский ЦДТ»</w:t>
            </w:r>
          </w:p>
        </w:tc>
        <w:tc>
          <w:tcPr>
            <w:tcW w:w="19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r w:rsidRPr="00D17BC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BCC">
              <w:rPr>
                <w:rFonts w:ascii="Times New Roman" w:hAnsi="Times New Roman"/>
                <w:sz w:val="28"/>
                <w:szCs w:val="28"/>
              </w:rPr>
              <w:t>Кремзер</w:t>
            </w:r>
            <w:proofErr w:type="spellEnd"/>
            <w:r w:rsidRPr="00D17BC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D17BCC" w:rsidRPr="00D17BCC" w:rsidRDefault="00D17BCC" w:rsidP="00A04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CC" w:rsidRPr="00D17BCC" w:rsidRDefault="00D17BCC" w:rsidP="00D17BCC">
      <w:pPr>
        <w:rPr>
          <w:rFonts w:ascii="Times New Roman" w:hAnsi="Times New Roman"/>
          <w:sz w:val="40"/>
          <w:szCs w:val="40"/>
        </w:rPr>
      </w:pPr>
    </w:p>
    <w:sectPr w:rsidR="00D17BCC" w:rsidRPr="00D17BCC" w:rsidSect="004F3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BF0"/>
    <w:multiLevelType w:val="hybridMultilevel"/>
    <w:tmpl w:val="6D4E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028"/>
    <w:multiLevelType w:val="multilevel"/>
    <w:tmpl w:val="FD0099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07EC3"/>
    <w:multiLevelType w:val="multilevel"/>
    <w:tmpl w:val="C91E2C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4E7D7E"/>
    <w:multiLevelType w:val="hybridMultilevel"/>
    <w:tmpl w:val="3A5C5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D1844"/>
    <w:multiLevelType w:val="multilevel"/>
    <w:tmpl w:val="4D763B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4E4E3C"/>
    <w:multiLevelType w:val="hybridMultilevel"/>
    <w:tmpl w:val="162A9D84"/>
    <w:lvl w:ilvl="0" w:tplc="D1A07C7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0251A4E"/>
    <w:multiLevelType w:val="multilevel"/>
    <w:tmpl w:val="A3F8CD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226180"/>
    <w:multiLevelType w:val="multilevel"/>
    <w:tmpl w:val="707A68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14"/>
    <w:rsid w:val="000418BF"/>
    <w:rsid w:val="000B26C2"/>
    <w:rsid w:val="000C381C"/>
    <w:rsid w:val="001D4EC5"/>
    <w:rsid w:val="002019F3"/>
    <w:rsid w:val="004F3B6C"/>
    <w:rsid w:val="00575714"/>
    <w:rsid w:val="00622D50"/>
    <w:rsid w:val="00755BD3"/>
    <w:rsid w:val="007A4A59"/>
    <w:rsid w:val="008013EE"/>
    <w:rsid w:val="00AC589C"/>
    <w:rsid w:val="00AC6F58"/>
    <w:rsid w:val="00D17BCC"/>
    <w:rsid w:val="00EA5E9E"/>
    <w:rsid w:val="00F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9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locked/>
    <w:rsid w:val="0020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019F3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2"/>
    <w:basedOn w:val="a5"/>
    <w:rsid w:val="002019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2019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2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41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18BF"/>
  </w:style>
  <w:style w:type="character" w:customStyle="1" w:styleId="20">
    <w:name w:val="Заголовок 2 Знак"/>
    <w:basedOn w:val="a0"/>
    <w:link w:val="2"/>
    <w:uiPriority w:val="9"/>
    <w:semiHidden/>
    <w:rsid w:val="000418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8B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18B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11">
    <w:name w:val="Светлая сетка - Акцент 11"/>
    <w:basedOn w:val="a1"/>
    <w:uiPriority w:val="62"/>
    <w:rsid w:val="0004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dTableLight">
    <w:name w:val="Grid Table Light"/>
    <w:basedOn w:val="a1"/>
    <w:uiPriority w:val="40"/>
    <w:rsid w:val="0004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4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9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locked/>
    <w:rsid w:val="0020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019F3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2"/>
    <w:basedOn w:val="a5"/>
    <w:rsid w:val="002019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2019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201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41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18BF"/>
  </w:style>
  <w:style w:type="character" w:customStyle="1" w:styleId="20">
    <w:name w:val="Заголовок 2 Знак"/>
    <w:basedOn w:val="a0"/>
    <w:link w:val="2"/>
    <w:uiPriority w:val="9"/>
    <w:semiHidden/>
    <w:rsid w:val="000418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8B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18B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11">
    <w:name w:val="Светлая сетка - Акцент 11"/>
    <w:basedOn w:val="a1"/>
    <w:uiPriority w:val="62"/>
    <w:rsid w:val="0004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dTableLight">
    <w:name w:val="Grid Table Light"/>
    <w:basedOn w:val="a1"/>
    <w:uiPriority w:val="40"/>
    <w:rsid w:val="0004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4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87</Pages>
  <Words>13108</Words>
  <Characters>74720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Admin</cp:lastModifiedBy>
  <cp:revision>14</cp:revision>
  <cp:lastPrinted>2018-02-15T06:54:00Z</cp:lastPrinted>
  <dcterms:created xsi:type="dcterms:W3CDTF">2018-02-15T01:21:00Z</dcterms:created>
  <dcterms:modified xsi:type="dcterms:W3CDTF">2018-02-15T06:57:00Z</dcterms:modified>
</cp:coreProperties>
</file>